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F" w:rsidRPr="00F84C69" w:rsidRDefault="00EB0BDF" w:rsidP="00EB0BD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5FCE233" wp14:editId="017EA82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DF" w:rsidRPr="00F84C69" w:rsidRDefault="00EB0BDF" w:rsidP="00EB0BD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EB0BDF" w:rsidRPr="00F84C69" w:rsidRDefault="00EB0BDF" w:rsidP="00EB0BD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B0BDF" w:rsidRPr="00F84C69" w:rsidRDefault="00EB0BDF" w:rsidP="00EB0BD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B0BDF" w:rsidRPr="00F84C69" w:rsidRDefault="00EB0BDF" w:rsidP="00EB0BDF">
      <w:pPr>
        <w:jc w:val="center"/>
        <w:rPr>
          <w:b/>
          <w:caps/>
          <w:sz w:val="28"/>
          <w:szCs w:val="28"/>
        </w:rPr>
      </w:pPr>
    </w:p>
    <w:p w:rsidR="00EB0BDF" w:rsidRPr="00F84C69" w:rsidRDefault="00EB0BDF" w:rsidP="00EB0BD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EB0BDF" w:rsidRPr="00632CC1" w:rsidRDefault="00EB0BDF" w:rsidP="00EB0BDF"/>
    <w:p w:rsidR="00EB0BDF" w:rsidRPr="007974C9" w:rsidRDefault="00EB0BDF" w:rsidP="00EB0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192</w:t>
      </w:r>
    </w:p>
    <w:p w:rsidR="00A07BF9" w:rsidRPr="00A07BF9" w:rsidRDefault="00A07BF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C14201" w:rsidRPr="00DB0951" w:rsidTr="00A07BF9">
        <w:tc>
          <w:tcPr>
            <w:tcW w:w="4361" w:type="dxa"/>
          </w:tcPr>
          <w:p w:rsidR="00C14201" w:rsidRPr="00DB0951" w:rsidRDefault="00C14201" w:rsidP="00A07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0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</w:t>
            </w:r>
            <w:r w:rsidR="00A07BF9">
              <w:rPr>
                <w:rFonts w:ascii="Times New Roman" w:hAnsi="Times New Roman" w:cs="Times New Roman"/>
                <w:sz w:val="28"/>
                <w:szCs w:val="28"/>
              </w:rPr>
              <w:t>ламента предоставления муници</w:t>
            </w:r>
            <w:r w:rsidRPr="00C14201">
              <w:rPr>
                <w:rFonts w:ascii="Times New Roman" w:hAnsi="Times New Roman" w:cs="Times New Roman"/>
                <w:sz w:val="28"/>
                <w:szCs w:val="28"/>
              </w:rPr>
              <w:t>пальной услуги «Предоставление муниципального имущества муниципального образования «Вяземский район» Смоленской области в аренду (кроме земли)»</w:t>
            </w:r>
          </w:p>
        </w:tc>
      </w:tr>
    </w:tbl>
    <w:p w:rsidR="00C14201" w:rsidRPr="00DB0951" w:rsidRDefault="00C14201" w:rsidP="00C142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01" w:rsidRPr="00E67348" w:rsidRDefault="00C14201" w:rsidP="00C14201">
      <w:pPr>
        <w:pStyle w:val="21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  <w:r w:rsidRPr="00E67348"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t xml:space="preserve">                             </w:t>
      </w:r>
      <w:r w:rsidRPr="00E67348">
        <w:rPr>
          <w:sz w:val="28"/>
          <w:szCs w:val="28"/>
        </w:rPr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«Вяземский район» Смоленской области от 18.03.2011 № 224,</w:t>
      </w:r>
    </w:p>
    <w:p w:rsidR="00C14201" w:rsidRPr="00DB0951" w:rsidRDefault="00C14201" w:rsidP="00C14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201" w:rsidRDefault="00C14201" w:rsidP="00C142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201" w:rsidRDefault="00C14201" w:rsidP="00C142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201" w:rsidRPr="00C14201" w:rsidRDefault="00C14201" w:rsidP="00C142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Pr="00C14201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муниципального образования «Вяземский район» Смоленской области в аренду (кроме земли)».</w:t>
      </w:r>
    </w:p>
    <w:p w:rsidR="00C14201" w:rsidRDefault="00C14201" w:rsidP="00C142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DB095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B09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05.12.2011 № 1068</w:t>
      </w:r>
      <w:r w:rsidRPr="00DB09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B095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14201">
        <w:rPr>
          <w:rFonts w:ascii="Times New Roman" w:hAnsi="Times New Roman" w:cs="Times New Roman"/>
          <w:sz w:val="28"/>
          <w:szCs w:val="28"/>
        </w:rPr>
        <w:t xml:space="preserve">«Предоставление муниципального имущества муниципального </w:t>
      </w:r>
      <w:r w:rsidR="007875C7">
        <w:rPr>
          <w:rFonts w:ascii="Times New Roman" w:hAnsi="Times New Roman" w:cs="Times New Roman"/>
          <w:sz w:val="28"/>
          <w:szCs w:val="28"/>
        </w:rPr>
        <w:t xml:space="preserve"> </w:t>
      </w:r>
      <w:r w:rsidRPr="00C14201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 в аренду (кроме земли)»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Pr="00DB0951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B09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05.12.2012 №1203 «О внесении изменений в Административный регламент предоставления муниципальной услуги </w:t>
      </w:r>
      <w:r w:rsidRPr="00C14201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муниципального образования «Вяземский район» Смоленской области в аренду (кроме земли)</w:t>
      </w:r>
      <w:r w:rsidRPr="00234164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201" w:rsidRDefault="00C14201" w:rsidP="00C142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</w:t>
      </w:r>
      <w:r w:rsidR="00A07BF9">
        <w:rPr>
          <w:rFonts w:ascii="Times New Roman" w:hAnsi="Times New Roman" w:cs="Times New Roman"/>
          <w:sz w:val="28"/>
          <w:szCs w:val="28"/>
        </w:rPr>
        <w:t>настоящее</w:t>
      </w:r>
      <w:r w:rsidRPr="00DB0951">
        <w:rPr>
          <w:rFonts w:ascii="Times New Roman" w:hAnsi="Times New Roman" w:cs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14201" w:rsidRPr="00DB0951" w:rsidRDefault="00C14201" w:rsidP="00C142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 xml:space="preserve">5. Контроль за исполнением </w:t>
      </w:r>
      <w:r w:rsidR="00A07BF9">
        <w:rPr>
          <w:rFonts w:ascii="Times New Roman" w:hAnsi="Times New Roman" w:cs="Times New Roman"/>
          <w:sz w:val="28"/>
          <w:szCs w:val="28"/>
        </w:rPr>
        <w:t>данного</w:t>
      </w:r>
      <w:r w:rsidRPr="00DB095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 заместителя Главы муниципального образования «Вяземский район» Смоленской области Алимова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</w:t>
      </w:r>
      <w:r w:rsidR="00A07BF9" w:rsidRPr="00DB0951">
        <w:rPr>
          <w:rFonts w:ascii="Times New Roman" w:hAnsi="Times New Roman" w:cs="Times New Roman"/>
          <w:sz w:val="28"/>
          <w:szCs w:val="28"/>
        </w:rPr>
        <w:t>В.И.</w:t>
      </w:r>
    </w:p>
    <w:p w:rsidR="00C14201" w:rsidRPr="00DB0951" w:rsidRDefault="00C14201" w:rsidP="00C142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4201" w:rsidRPr="00DB0951" w:rsidRDefault="00C14201" w:rsidP="00C14201">
      <w:pPr>
        <w:pStyle w:val="ConsPlusNormal"/>
        <w:widowControl/>
        <w:ind w:firstLine="0"/>
        <w:rPr>
          <w:rFonts w:ascii="Times New Roman" w:hAnsi="Times New Roman" w:cs="Times New Roman"/>
          <w:sz w:val="36"/>
          <w:szCs w:val="36"/>
        </w:rPr>
      </w:pPr>
    </w:p>
    <w:p w:rsidR="00C14201" w:rsidRPr="00DB0951" w:rsidRDefault="00C14201" w:rsidP="00C1420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14201" w:rsidRPr="00A83D9F" w:rsidRDefault="00C14201" w:rsidP="00C14201">
      <w:pPr>
        <w:pStyle w:val="ConsPlusNormal"/>
        <w:widowControl/>
        <w:ind w:right="-185"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Pr="00DB0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A07B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09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Демидова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0BDF" w:rsidRDefault="00EB0BDF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0BDF" w:rsidRDefault="00EB0BDF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57B3" w:rsidRDefault="001157B3" w:rsidP="00C14201">
      <w:pPr>
        <w:pStyle w:val="ConsPlusNormal"/>
        <w:widowControl/>
        <w:ind w:left="3540" w:firstLine="23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57B3" w:rsidRDefault="001157B3" w:rsidP="00C14201">
      <w:pPr>
        <w:pStyle w:val="ConsPlusNormal"/>
        <w:widowControl/>
        <w:ind w:left="3540" w:firstLine="23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57B3" w:rsidRDefault="001157B3" w:rsidP="00C14201">
      <w:pPr>
        <w:pStyle w:val="ConsPlusNormal"/>
        <w:widowControl/>
        <w:ind w:left="3540" w:firstLine="23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Pr="00A07BF9" w:rsidRDefault="00C14201" w:rsidP="00A07BF9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B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УТВЕРЖДЁН</w:t>
      </w:r>
    </w:p>
    <w:p w:rsidR="00C14201" w:rsidRPr="00A21137" w:rsidRDefault="00C14201" w:rsidP="00A07BF9">
      <w:pPr>
        <w:pStyle w:val="ConsPlusNormal"/>
        <w:widowControl/>
        <w:ind w:left="552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C14201" w:rsidRPr="00A21137" w:rsidRDefault="00C14201" w:rsidP="00A07BF9">
      <w:pPr>
        <w:pStyle w:val="ConsPlusNormal"/>
        <w:widowControl/>
        <w:ind w:left="552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C14201" w:rsidRDefault="00C14201" w:rsidP="00A07BF9">
      <w:pPr>
        <w:pStyle w:val="ConsPlusNormal"/>
        <w:widowControl/>
        <w:ind w:left="552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«Вяземский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</w:p>
    <w:p w:rsidR="00C14201" w:rsidRPr="00A21137" w:rsidRDefault="00C14201" w:rsidP="00A07BF9">
      <w:pPr>
        <w:pStyle w:val="ConsPlusNormal"/>
        <w:widowControl/>
        <w:ind w:left="552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</w:p>
    <w:p w:rsidR="00C14201" w:rsidRPr="00A21137" w:rsidRDefault="00C14201" w:rsidP="00A07BF9">
      <w:pPr>
        <w:pStyle w:val="ConsPlusNormal"/>
        <w:widowControl/>
        <w:ind w:left="552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B0BDF">
        <w:rPr>
          <w:rFonts w:ascii="Times New Roman" w:hAnsi="Times New Roman" w:cs="Times New Roman"/>
          <w:color w:val="000000"/>
          <w:sz w:val="28"/>
          <w:szCs w:val="28"/>
        </w:rPr>
        <w:t>01.02.2019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B0BDF">
        <w:rPr>
          <w:rFonts w:ascii="Times New Roman" w:hAnsi="Times New Roman" w:cs="Times New Roman"/>
          <w:color w:val="000000"/>
          <w:sz w:val="28"/>
          <w:szCs w:val="28"/>
        </w:rPr>
        <w:t>192</w:t>
      </w:r>
    </w:p>
    <w:p w:rsidR="00C14201" w:rsidRPr="00A21137" w:rsidRDefault="00C14201" w:rsidP="00C1420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01" w:rsidRDefault="00C14201" w:rsidP="00C1420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C14201" w:rsidRPr="00A21137" w:rsidRDefault="00C14201" w:rsidP="00C142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C14201" w:rsidRPr="00A21137" w:rsidRDefault="00C14201" w:rsidP="00C142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113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C14201" w:rsidRPr="001157B3" w:rsidRDefault="00C14201" w:rsidP="00C142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7B3">
        <w:rPr>
          <w:rFonts w:ascii="Times New Roman" w:hAnsi="Times New Roman" w:cs="Times New Roman"/>
          <w:b/>
          <w:sz w:val="28"/>
          <w:szCs w:val="28"/>
        </w:rPr>
        <w:t>«Предоставление муниципального имущества муниципального образования «Вяземский район» Смоленской области в аренду (кроме земли)»</w:t>
      </w:r>
    </w:p>
    <w:p w:rsidR="00C14201" w:rsidRDefault="00C14201" w:rsidP="00C14201">
      <w:pPr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C60C5E" w:rsidRDefault="00C60C5E" w:rsidP="00C14201">
      <w:pPr>
        <w:jc w:val="center"/>
        <w:rPr>
          <w:b/>
          <w:sz w:val="28"/>
          <w:szCs w:val="28"/>
        </w:rPr>
      </w:pPr>
    </w:p>
    <w:p w:rsidR="00C14201" w:rsidRDefault="00C14201" w:rsidP="00C14201">
      <w:pPr>
        <w:jc w:val="center"/>
        <w:rPr>
          <w:b/>
          <w:sz w:val="28"/>
          <w:szCs w:val="28"/>
        </w:rPr>
      </w:pPr>
      <w:r w:rsidRPr="001D3937">
        <w:rPr>
          <w:b/>
          <w:sz w:val="28"/>
          <w:szCs w:val="28"/>
        </w:rPr>
        <w:t xml:space="preserve">Раздел 1.  </w:t>
      </w:r>
      <w:bookmarkEnd w:id="0"/>
      <w:bookmarkEnd w:id="1"/>
      <w:bookmarkEnd w:id="2"/>
      <w:bookmarkEnd w:id="3"/>
      <w:r w:rsidRPr="001D3937">
        <w:rPr>
          <w:b/>
          <w:sz w:val="28"/>
          <w:szCs w:val="28"/>
        </w:rPr>
        <w:t>Общие положения</w:t>
      </w:r>
    </w:p>
    <w:p w:rsidR="00C14201" w:rsidRPr="001D3937" w:rsidRDefault="00C14201" w:rsidP="00C14201">
      <w:pPr>
        <w:jc w:val="center"/>
        <w:rPr>
          <w:b/>
          <w:sz w:val="28"/>
          <w:szCs w:val="28"/>
        </w:rPr>
      </w:pPr>
    </w:p>
    <w:p w:rsidR="00B4305A" w:rsidRPr="00BA56A5" w:rsidRDefault="00C14201" w:rsidP="00BA56A5">
      <w:pPr>
        <w:pStyle w:val="af3"/>
        <w:numPr>
          <w:ilvl w:val="1"/>
          <w:numId w:val="15"/>
        </w:numPr>
        <w:jc w:val="center"/>
        <w:rPr>
          <w:b/>
          <w:sz w:val="28"/>
          <w:szCs w:val="28"/>
        </w:rPr>
      </w:pPr>
      <w:r w:rsidRPr="00BA56A5">
        <w:rPr>
          <w:b/>
          <w:sz w:val="28"/>
          <w:szCs w:val="28"/>
        </w:rPr>
        <w:t>Предмет регулирования Административного регламента</w:t>
      </w:r>
    </w:p>
    <w:p w:rsidR="00C14201" w:rsidRPr="001D3937" w:rsidRDefault="00B4305A" w:rsidP="00C1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C14201" w:rsidRDefault="00C14201" w:rsidP="00C14201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C14201" w:rsidRPr="005B5BAB" w:rsidRDefault="00C14201" w:rsidP="00C14201">
      <w:pPr>
        <w:autoSpaceDE w:val="0"/>
        <w:ind w:firstLine="567"/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</w:t>
      </w:r>
      <w:r w:rsidRPr="00234164">
        <w:rPr>
          <w:sz w:val="28"/>
          <w:szCs w:val="28"/>
        </w:rPr>
        <w:t>редоставление муници</w:t>
      </w:r>
      <w:r>
        <w:rPr>
          <w:sz w:val="28"/>
          <w:szCs w:val="28"/>
        </w:rPr>
        <w:t>п</w:t>
      </w:r>
      <w:r w:rsidRPr="00234164">
        <w:rPr>
          <w:sz w:val="28"/>
          <w:szCs w:val="28"/>
        </w:rPr>
        <w:t>ального имущества муниципального образования «Вяземский район» Смоленской области в аренду (кроме земли)</w:t>
      </w:r>
      <w:r w:rsidRPr="001D393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муниципальная услуга)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</w:t>
      </w:r>
      <w:r>
        <w:rPr>
          <w:sz w:val="28"/>
          <w:szCs w:val="28"/>
        </w:rPr>
        <w:t xml:space="preserve">ставлении  муниципальной услуги, </w:t>
      </w:r>
      <w:r w:rsidRPr="005B5BAB">
        <w:rPr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C14201" w:rsidRPr="002A5473" w:rsidRDefault="00C14201" w:rsidP="00C142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sz w:val="28"/>
          <w:szCs w:val="28"/>
        </w:rPr>
        <w:tab/>
      </w:r>
      <w:r w:rsidRPr="002A5473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 доступности муниципальной услуги, создания   к</w:t>
      </w:r>
      <w:r w:rsidR="00A07BF9">
        <w:rPr>
          <w:rFonts w:ascii="Times New Roman" w:hAnsi="Times New Roman" w:cs="Times New Roman"/>
          <w:sz w:val="28"/>
          <w:szCs w:val="28"/>
        </w:rPr>
        <w:t xml:space="preserve">омфортных </w:t>
      </w:r>
      <w:r w:rsidRPr="002A5473">
        <w:rPr>
          <w:rFonts w:ascii="Times New Roman" w:hAnsi="Times New Roman" w:cs="Times New Roman"/>
          <w:sz w:val="28"/>
          <w:szCs w:val="28"/>
        </w:rPr>
        <w:t>условий для заявителей при предоставлении муниципальной услуги.</w:t>
      </w:r>
    </w:p>
    <w:p w:rsidR="00C14201" w:rsidRDefault="00C14201" w:rsidP="00C1420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14201" w:rsidRDefault="00C14201" w:rsidP="00C1420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0331B">
        <w:rPr>
          <w:b/>
          <w:color w:val="000000"/>
          <w:sz w:val="28"/>
          <w:szCs w:val="28"/>
        </w:rPr>
        <w:t>1.2. Круг заявителей</w:t>
      </w:r>
    </w:p>
    <w:p w:rsidR="00C14201" w:rsidRPr="001D3937" w:rsidRDefault="00C14201" w:rsidP="00C14201">
      <w:pPr>
        <w:jc w:val="both"/>
        <w:rPr>
          <w:bCs/>
          <w:sz w:val="28"/>
          <w:szCs w:val="28"/>
        </w:rPr>
      </w:pPr>
    </w:p>
    <w:p w:rsidR="00C14201" w:rsidRPr="001D3937" w:rsidRDefault="00C14201" w:rsidP="00C14201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D3937">
        <w:rPr>
          <w:sz w:val="28"/>
          <w:szCs w:val="28"/>
        </w:rPr>
        <w:t>1.2.1.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</w:t>
      </w:r>
      <w:r>
        <w:rPr>
          <w:sz w:val="28"/>
          <w:szCs w:val="28"/>
        </w:rPr>
        <w:t>,</w:t>
      </w:r>
      <w:r w:rsidRPr="001D3937">
        <w:rPr>
          <w:sz w:val="28"/>
          <w:szCs w:val="28"/>
        </w:rPr>
        <w:t xml:space="preserve"> и иностранные граждане.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3937">
        <w:rPr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</w:t>
      </w:r>
      <w:r w:rsidRPr="001D3937">
        <w:rPr>
          <w:sz w:val="28"/>
          <w:szCs w:val="28"/>
        </w:rPr>
        <w:lastRenderedPageBreak/>
        <w:t>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</w:p>
    <w:p w:rsidR="00C14201" w:rsidRPr="001D3937" w:rsidRDefault="00C14201" w:rsidP="00B4305A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 xml:space="preserve">1.3. </w:t>
      </w:r>
      <w:r w:rsidRPr="001D3937">
        <w:rPr>
          <w:b/>
          <w:sz w:val="28"/>
          <w:szCs w:val="28"/>
        </w:rPr>
        <w:t>Требования к порядку информирования о  предоставлени</w:t>
      </w:r>
      <w:r w:rsidR="00B4305A">
        <w:rPr>
          <w:b/>
          <w:sz w:val="28"/>
          <w:szCs w:val="28"/>
        </w:rPr>
        <w:t>и</w:t>
      </w:r>
      <w:r w:rsidRPr="001D3937">
        <w:rPr>
          <w:b/>
          <w:sz w:val="28"/>
          <w:szCs w:val="28"/>
        </w:rPr>
        <w:t xml:space="preserve"> муниципальной услуги </w:t>
      </w:r>
    </w:p>
    <w:p w:rsidR="00C14201" w:rsidRDefault="00C14201" w:rsidP="00C14201">
      <w:pPr>
        <w:jc w:val="both"/>
        <w:rPr>
          <w:bCs/>
          <w:sz w:val="28"/>
          <w:szCs w:val="28"/>
        </w:rPr>
      </w:pPr>
    </w:p>
    <w:p w:rsidR="003B05AA" w:rsidRPr="001D3937" w:rsidRDefault="003B05AA" w:rsidP="00C14201">
      <w:pPr>
        <w:jc w:val="both"/>
        <w:rPr>
          <w:bCs/>
          <w:sz w:val="28"/>
          <w:szCs w:val="28"/>
        </w:rPr>
      </w:pPr>
    </w:p>
    <w:p w:rsidR="00C14201" w:rsidRPr="00990025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</w:t>
      </w:r>
      <w:r>
        <w:rPr>
          <w:rFonts w:ascii="Times New Roman" w:hAnsi="Times New Roman" w:cs="Times New Roman"/>
          <w:sz w:val="28"/>
          <w:szCs w:val="28"/>
        </w:rPr>
        <w:t>нтересованные лица обращаются в</w:t>
      </w:r>
      <w:r w:rsidRPr="0099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Pr="00990025">
        <w:rPr>
          <w:rFonts w:ascii="Times New Roman" w:hAnsi="Times New Roman" w:cs="Times New Roman"/>
          <w:sz w:val="28"/>
          <w:szCs w:val="28"/>
        </w:rPr>
        <w:t>подразделение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области, ответственное за предоставление муниципальной услуги - комитет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990025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по предоставлению муниципальных услуг (далее также – МФЦ):</w:t>
      </w:r>
    </w:p>
    <w:p w:rsidR="00C14201" w:rsidRPr="00990025" w:rsidRDefault="00C14201" w:rsidP="00C14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- лично;</w:t>
      </w:r>
    </w:p>
    <w:p w:rsidR="00C14201" w:rsidRPr="00990025" w:rsidRDefault="00C14201" w:rsidP="00C14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- по телефонам;</w:t>
      </w:r>
    </w:p>
    <w:p w:rsidR="00C14201" w:rsidRDefault="00C14201" w:rsidP="00C14201">
      <w:pPr>
        <w:ind w:firstLine="708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- в письменном виде</w:t>
      </w: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Место нахождения комитета имущественных отношений Администрации муниципальног</w:t>
      </w:r>
      <w:r>
        <w:rPr>
          <w:sz w:val="28"/>
          <w:szCs w:val="28"/>
        </w:rPr>
        <w:t xml:space="preserve">о образования «Вяземский район» </w:t>
      </w:r>
      <w:r w:rsidRPr="001D3937">
        <w:rPr>
          <w:sz w:val="28"/>
          <w:szCs w:val="28"/>
        </w:rPr>
        <w:t xml:space="preserve">Смоленской области (далее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комитет): 215110, Российская Федерация, г. Вязьма, ул. 25 Октября, д. 11, тел./факс: 2-38-92.</w:t>
      </w:r>
    </w:p>
    <w:p w:rsidR="00C14201" w:rsidRPr="00C66E86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Адрес официального сайта Администрации муниципального образования «Вяземский район» Смоленской области в сети «Интернет»:</w:t>
      </w:r>
      <w:r w:rsidR="00C66E86">
        <w:rPr>
          <w:sz w:val="28"/>
          <w:szCs w:val="28"/>
        </w:rPr>
        <w:t xml:space="preserve"> </w:t>
      </w:r>
      <w:r w:rsidR="00C66E86">
        <w:rPr>
          <w:sz w:val="28"/>
          <w:szCs w:val="28"/>
          <w:lang w:val="en-US"/>
        </w:rPr>
        <w:t>ht</w:t>
      </w:r>
      <w:r w:rsidR="00B8457F">
        <w:rPr>
          <w:sz w:val="28"/>
          <w:szCs w:val="28"/>
          <w:lang w:val="en-US"/>
        </w:rPr>
        <w:t>t</w:t>
      </w:r>
      <w:r w:rsidR="00C66E86">
        <w:rPr>
          <w:sz w:val="28"/>
          <w:szCs w:val="28"/>
          <w:lang w:val="en-US"/>
        </w:rPr>
        <w:t>p</w:t>
      </w:r>
      <w:r w:rsidR="00C66E86">
        <w:rPr>
          <w:sz w:val="28"/>
          <w:szCs w:val="28"/>
        </w:rPr>
        <w:t>:/</w:t>
      </w:r>
      <w:r w:rsidR="00BA56A5">
        <w:rPr>
          <w:sz w:val="28"/>
          <w:szCs w:val="28"/>
        </w:rPr>
        <w:t>/</w:t>
      </w:r>
      <w:r w:rsidR="00C66E86" w:rsidRPr="00FF1C56">
        <w:rPr>
          <w:sz w:val="28"/>
          <w:szCs w:val="28"/>
          <w:shd w:val="clear" w:color="auto" w:fill="FFFFFF"/>
        </w:rPr>
        <w:t>vyazma</w:t>
      </w:r>
      <w:r w:rsidR="00C66E86">
        <w:rPr>
          <w:sz w:val="28"/>
          <w:szCs w:val="28"/>
          <w:shd w:val="clear" w:color="auto" w:fill="FFFFFF"/>
        </w:rPr>
        <w:t>.</w:t>
      </w:r>
      <w:r w:rsidR="00C66E86">
        <w:rPr>
          <w:sz w:val="28"/>
          <w:szCs w:val="28"/>
          <w:shd w:val="clear" w:color="auto" w:fill="FFFFFF"/>
          <w:lang w:val="en-US"/>
        </w:rPr>
        <w:t>ru</w:t>
      </w:r>
      <w:r w:rsidR="00C66E86">
        <w:rPr>
          <w:sz w:val="28"/>
          <w:szCs w:val="28"/>
          <w:shd w:val="clear" w:color="auto" w:fill="FFFFFF"/>
        </w:rPr>
        <w:t>.</w:t>
      </w:r>
    </w:p>
    <w:p w:rsidR="00C14201" w:rsidRPr="00F56859" w:rsidRDefault="00C14201" w:rsidP="00C14201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адрес </w:t>
      </w:r>
      <w:r w:rsidR="00C66E86">
        <w:rPr>
          <w:sz w:val="28"/>
          <w:szCs w:val="28"/>
        </w:rPr>
        <w:t xml:space="preserve">электронной </w:t>
      </w:r>
      <w:r w:rsidRPr="001D3937">
        <w:rPr>
          <w:sz w:val="28"/>
          <w:szCs w:val="28"/>
        </w:rPr>
        <w:t xml:space="preserve"> почты</w:t>
      </w:r>
      <w:r w:rsidR="00C66E86">
        <w:rPr>
          <w:sz w:val="28"/>
          <w:szCs w:val="28"/>
        </w:rPr>
        <w:t xml:space="preserve"> Администрации</w:t>
      </w:r>
      <w:r w:rsidRPr="001D3937">
        <w:rPr>
          <w:sz w:val="28"/>
          <w:szCs w:val="28"/>
        </w:rPr>
        <w:t>:</w:t>
      </w:r>
      <w:r w:rsidR="00C66E86">
        <w:rPr>
          <w:sz w:val="28"/>
          <w:szCs w:val="28"/>
        </w:rPr>
        <w:t xml:space="preserve"> </w:t>
      </w:r>
      <w:r w:rsidR="00C66E86">
        <w:rPr>
          <w:sz w:val="28"/>
          <w:szCs w:val="28"/>
          <w:lang w:val="en-US"/>
        </w:rPr>
        <w:t>office</w:t>
      </w:r>
      <w:r w:rsidR="00C66E86" w:rsidRPr="00C66E86">
        <w:rPr>
          <w:sz w:val="28"/>
          <w:szCs w:val="28"/>
        </w:rPr>
        <w:t>@</w:t>
      </w:r>
      <w:r w:rsidR="00C66E86" w:rsidRPr="00FF1C56">
        <w:rPr>
          <w:sz w:val="28"/>
          <w:szCs w:val="28"/>
          <w:shd w:val="clear" w:color="auto" w:fill="FFFFFF"/>
        </w:rPr>
        <w:t>vyazma</w:t>
      </w:r>
      <w:r w:rsidR="00C66E86">
        <w:rPr>
          <w:sz w:val="28"/>
          <w:szCs w:val="28"/>
          <w:shd w:val="clear" w:color="auto" w:fill="FFFFFF"/>
        </w:rPr>
        <w:t>.</w:t>
      </w:r>
      <w:r w:rsidR="00C66E86">
        <w:rPr>
          <w:sz w:val="28"/>
          <w:szCs w:val="28"/>
          <w:shd w:val="clear" w:color="auto" w:fill="FFFFFF"/>
          <w:lang w:val="en-US"/>
        </w:rPr>
        <w:t>ru</w:t>
      </w:r>
      <w:r w:rsidR="00C537E4">
        <w:rPr>
          <w:sz w:val="28"/>
          <w:szCs w:val="28"/>
          <w:shd w:val="clear" w:color="auto" w:fill="FFFFFF"/>
        </w:rPr>
        <w:t>.</w:t>
      </w:r>
    </w:p>
    <w:p w:rsidR="00C14201" w:rsidRPr="0047632A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федеральной государственной информационной системы «Единый портал государственных и муниципальных услуг (функций): </w:t>
      </w:r>
      <w:r w:rsidRPr="0047632A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47632A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47632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7632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632A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r w:rsidRPr="0047632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632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763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</w:p>
    <w:p w:rsidR="00C14201" w:rsidRPr="00990025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1.3.2</w:t>
      </w:r>
      <w:r w:rsidRPr="001D3937">
        <w:rPr>
          <w:sz w:val="28"/>
          <w:szCs w:val="28"/>
        </w:rPr>
        <w:t xml:space="preserve">. </w:t>
      </w:r>
      <w:r w:rsidRPr="00990025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C14201" w:rsidRPr="00990025" w:rsidRDefault="00C14201" w:rsidP="00C14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понедельник - пятница с 8 ч. 00 мин. до 17 ч. 00 мин.;</w:t>
      </w:r>
    </w:p>
    <w:p w:rsidR="00C14201" w:rsidRPr="00990025" w:rsidRDefault="00C14201" w:rsidP="00C14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перерыв на обед с 13 ч. 00 мин. до 14 ч. 00 мин.</w:t>
      </w:r>
    </w:p>
    <w:p w:rsidR="00C14201" w:rsidRPr="00990025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Режим работы  комитета:</w:t>
      </w:r>
    </w:p>
    <w:p w:rsidR="00C14201" w:rsidRDefault="00C14201" w:rsidP="00C14201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пятница - с 8.00 до 17.00 (перерыв с 13.00 до 14.00).</w:t>
      </w:r>
    </w:p>
    <w:p w:rsidR="00C14201" w:rsidRPr="001D3F9C" w:rsidRDefault="00C14201" w:rsidP="00C14201">
      <w:pPr>
        <w:autoSpaceDE w:val="0"/>
        <w:ind w:firstLine="720"/>
        <w:jc w:val="both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>1.3.2.1. М</w:t>
      </w:r>
      <w:r w:rsidRPr="005B5BAB">
        <w:rPr>
          <w:sz w:val="28"/>
          <w:szCs w:val="28"/>
        </w:rPr>
        <w:t>естонахождение и график работы</w:t>
      </w:r>
      <w:r>
        <w:rPr>
          <w:sz w:val="28"/>
          <w:szCs w:val="28"/>
        </w:rPr>
        <w:t xml:space="preserve"> Вязем</w:t>
      </w:r>
      <w:r w:rsidRPr="00B3547C">
        <w:rPr>
          <w:rStyle w:val="af2"/>
          <w:b w:val="0"/>
          <w:sz w:val="28"/>
          <w:szCs w:val="28"/>
        </w:rPr>
        <w:t>ского</w:t>
      </w:r>
      <w:r w:rsidRPr="005B5BAB">
        <w:rPr>
          <w:rStyle w:val="af2"/>
          <w:sz w:val="28"/>
          <w:szCs w:val="28"/>
        </w:rPr>
        <w:t xml:space="preserve"> </w:t>
      </w:r>
      <w:r w:rsidRPr="001D3F9C">
        <w:rPr>
          <w:rStyle w:val="af2"/>
          <w:b w:val="0"/>
          <w:sz w:val="28"/>
          <w:szCs w:val="28"/>
        </w:rPr>
        <w:t>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МФЦ):</w:t>
      </w:r>
    </w:p>
    <w:p w:rsidR="00C14201" w:rsidRPr="005B5BAB" w:rsidRDefault="00C14201" w:rsidP="00C14201">
      <w:pPr>
        <w:autoSpaceDE w:val="0"/>
        <w:ind w:firstLine="720"/>
        <w:jc w:val="both"/>
        <w:rPr>
          <w:rStyle w:val="af2"/>
          <w:b w:val="0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2075"/>
        <w:gridCol w:w="3968"/>
      </w:tblGrid>
      <w:tr w:rsidR="00C14201" w:rsidRPr="005B5BAB" w:rsidTr="00A07BF9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1" w:rsidRPr="005B5BAB" w:rsidRDefault="00C14201" w:rsidP="00C14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br w:type="page"/>
            </w:r>
            <w:r w:rsidRPr="005B5BAB">
              <w:rPr>
                <w:sz w:val="28"/>
                <w:szCs w:val="28"/>
              </w:rPr>
              <w:br w:type="page"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1" w:rsidRPr="005B5BAB" w:rsidRDefault="00C14201" w:rsidP="00C14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Наименование МФЦ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1" w:rsidRDefault="00C14201" w:rsidP="00C1420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Часы и дни приема</w:t>
            </w:r>
          </w:p>
          <w:p w:rsidR="003B05AA" w:rsidRPr="005B5BAB" w:rsidRDefault="003B05AA" w:rsidP="00C1420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1" w:rsidRPr="005B5BAB" w:rsidRDefault="00C14201" w:rsidP="00C1420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Адрес</w:t>
            </w:r>
          </w:p>
        </w:tc>
      </w:tr>
      <w:tr w:rsidR="00C14201" w:rsidRPr="005B5BAB" w:rsidTr="00A07BF9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1" w:rsidRPr="005B5BAB" w:rsidRDefault="00C14201" w:rsidP="00C142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1" w:rsidRPr="001D3F9C" w:rsidRDefault="00C14201" w:rsidP="00C1420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D3F9C">
              <w:rPr>
                <w:rStyle w:val="af2"/>
                <w:b w:val="0"/>
                <w:sz w:val="28"/>
                <w:szCs w:val="28"/>
              </w:rPr>
              <w:t xml:space="preserve">Вяземский филиал смоленского </w:t>
            </w:r>
            <w:r w:rsidRPr="001D3F9C">
              <w:rPr>
                <w:rStyle w:val="af2"/>
                <w:b w:val="0"/>
                <w:sz w:val="28"/>
                <w:szCs w:val="28"/>
              </w:rPr>
              <w:lastRenderedPageBreak/>
              <w:t>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1" w:rsidRPr="00032581" w:rsidRDefault="00C14201" w:rsidP="00C142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581">
              <w:rPr>
                <w:sz w:val="26"/>
                <w:szCs w:val="26"/>
                <w:shd w:val="clear" w:color="auto" w:fill="FFFFFF"/>
              </w:rPr>
              <w:lastRenderedPageBreak/>
              <w:t>ПН 08:00-18:00</w:t>
            </w:r>
            <w:r w:rsidRPr="00032581">
              <w:rPr>
                <w:sz w:val="26"/>
                <w:szCs w:val="26"/>
              </w:rPr>
              <w:br/>
            </w:r>
            <w:r w:rsidRPr="00032581">
              <w:rPr>
                <w:sz w:val="26"/>
                <w:szCs w:val="26"/>
                <w:shd w:val="clear" w:color="auto" w:fill="FFFFFF"/>
              </w:rPr>
              <w:t>ВТ 08:00-18:00</w:t>
            </w:r>
            <w:r w:rsidRPr="0003258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СР 09</w:t>
            </w:r>
            <w:r w:rsidRPr="00032581">
              <w:rPr>
                <w:sz w:val="26"/>
                <w:szCs w:val="26"/>
                <w:shd w:val="clear" w:color="auto" w:fill="FFFFFF"/>
              </w:rPr>
              <w:t>:00-20:00</w:t>
            </w:r>
            <w:r w:rsidRPr="00032581">
              <w:rPr>
                <w:sz w:val="26"/>
                <w:szCs w:val="26"/>
              </w:rPr>
              <w:br/>
            </w:r>
            <w:r w:rsidRPr="00032581">
              <w:rPr>
                <w:sz w:val="26"/>
                <w:szCs w:val="26"/>
                <w:shd w:val="clear" w:color="auto" w:fill="FFFFFF"/>
              </w:rPr>
              <w:t>ЧТ 08:00-18:00</w:t>
            </w:r>
            <w:r w:rsidRPr="00032581">
              <w:rPr>
                <w:sz w:val="26"/>
                <w:szCs w:val="26"/>
              </w:rPr>
              <w:br/>
            </w:r>
            <w:r w:rsidRPr="00032581">
              <w:rPr>
                <w:sz w:val="26"/>
                <w:szCs w:val="26"/>
                <w:shd w:val="clear" w:color="auto" w:fill="FFFFFF"/>
              </w:rPr>
              <w:t>ПТ 08:00-18:00</w:t>
            </w:r>
            <w:r w:rsidRPr="00032581">
              <w:rPr>
                <w:sz w:val="26"/>
                <w:szCs w:val="26"/>
              </w:rPr>
              <w:br/>
            </w:r>
            <w:r w:rsidRPr="00032581">
              <w:rPr>
                <w:sz w:val="26"/>
                <w:szCs w:val="26"/>
                <w:shd w:val="clear" w:color="auto" w:fill="FFFFFF"/>
              </w:rPr>
              <w:t>СБ 08:00-17:00</w:t>
            </w:r>
            <w:r w:rsidRPr="00032581">
              <w:rPr>
                <w:sz w:val="26"/>
                <w:szCs w:val="26"/>
              </w:rPr>
              <w:br/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1" w:rsidRPr="005B5BAB" w:rsidRDefault="00C14201" w:rsidP="00A07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2151</w:t>
            </w:r>
            <w:r w:rsidRPr="005B5BAB">
              <w:rPr>
                <w:sz w:val="28"/>
                <w:szCs w:val="28"/>
              </w:rPr>
              <w:t xml:space="preserve">10, Смоленская обл.,  </w:t>
            </w:r>
            <w:r w:rsidR="00A07BF9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г. Вязьма</w:t>
            </w:r>
            <w:r w:rsidRPr="005B5BAB">
              <w:rPr>
                <w:sz w:val="28"/>
                <w:szCs w:val="28"/>
              </w:rPr>
              <w:t xml:space="preserve">, ул. </w:t>
            </w:r>
            <w:r>
              <w:rPr>
                <w:sz w:val="28"/>
                <w:szCs w:val="28"/>
              </w:rPr>
              <w:t xml:space="preserve">Парижской </w:t>
            </w:r>
            <w:r>
              <w:rPr>
                <w:sz w:val="28"/>
                <w:szCs w:val="28"/>
              </w:rPr>
              <w:lastRenderedPageBreak/>
              <w:t>Коммуны, д. 13</w:t>
            </w:r>
            <w:r w:rsidRPr="005B5BAB">
              <w:rPr>
                <w:sz w:val="28"/>
                <w:szCs w:val="28"/>
              </w:rPr>
              <w:t>, тел./ факс (481</w:t>
            </w:r>
            <w:r>
              <w:rPr>
                <w:sz w:val="28"/>
                <w:szCs w:val="28"/>
              </w:rPr>
              <w:t>31</w:t>
            </w:r>
            <w:r w:rsidRPr="005B5BAB">
              <w:rPr>
                <w:sz w:val="28"/>
                <w:szCs w:val="28"/>
              </w:rPr>
              <w:t>) 4-</w:t>
            </w:r>
            <w:r>
              <w:rPr>
                <w:sz w:val="28"/>
                <w:szCs w:val="28"/>
              </w:rPr>
              <w:t>27-68</w:t>
            </w:r>
            <w:r w:rsidRPr="005B5BAB">
              <w:rPr>
                <w:sz w:val="28"/>
                <w:szCs w:val="28"/>
              </w:rPr>
              <w:t xml:space="preserve">, электронный адрес: </w:t>
            </w:r>
            <w:r w:rsidRPr="00FF1C56">
              <w:rPr>
                <w:sz w:val="28"/>
                <w:szCs w:val="28"/>
                <w:shd w:val="clear" w:color="auto" w:fill="FFFFFF"/>
              </w:rPr>
              <w:t>mfc</w:t>
            </w:r>
            <w:r w:rsidR="00F56859" w:rsidRPr="00F56859">
              <w:rPr>
                <w:sz w:val="28"/>
                <w:szCs w:val="28"/>
                <w:shd w:val="clear" w:color="auto" w:fill="FFFFFF"/>
              </w:rPr>
              <w:t>_</w:t>
            </w:r>
            <w:r w:rsidRPr="00FF1C56">
              <w:rPr>
                <w:sz w:val="28"/>
                <w:szCs w:val="28"/>
                <w:shd w:val="clear" w:color="auto" w:fill="FFFFFF"/>
              </w:rPr>
              <w:t>vyazma@admin</w:t>
            </w:r>
            <w:r w:rsidR="00F56859" w:rsidRPr="00F56859">
              <w:rPr>
                <w:sz w:val="28"/>
                <w:szCs w:val="28"/>
                <w:shd w:val="clear" w:color="auto" w:fill="FFFFFF"/>
              </w:rPr>
              <w:t>-</w:t>
            </w:r>
            <w:r w:rsidRPr="00FF1C56">
              <w:rPr>
                <w:sz w:val="28"/>
                <w:szCs w:val="28"/>
                <w:shd w:val="clear" w:color="auto" w:fill="FFFFFF"/>
              </w:rPr>
              <w:t>smolensk.ru</w:t>
            </w:r>
          </w:p>
        </w:tc>
      </w:tr>
    </w:tbl>
    <w:p w:rsidR="00C14201" w:rsidRPr="001D3937" w:rsidRDefault="00C14201" w:rsidP="00C14201">
      <w:pPr>
        <w:jc w:val="both"/>
        <w:rPr>
          <w:sz w:val="28"/>
          <w:szCs w:val="28"/>
        </w:rPr>
      </w:pPr>
    </w:p>
    <w:p w:rsidR="00C14201" w:rsidRPr="001D3937" w:rsidRDefault="00C14201" w:rsidP="00C14201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</w:t>
      </w:r>
      <w:r w:rsidRPr="001D3937">
        <w:rPr>
          <w:sz w:val="28"/>
          <w:szCs w:val="28"/>
        </w:rPr>
        <w:tab/>
        <w:t xml:space="preserve">1.3.3. </w:t>
      </w:r>
      <w:r>
        <w:rPr>
          <w:sz w:val="28"/>
          <w:szCs w:val="28"/>
        </w:rPr>
        <w:t xml:space="preserve">График приема граждан (заявителей) </w:t>
      </w:r>
      <w:r w:rsidRPr="001D3937">
        <w:rPr>
          <w:sz w:val="28"/>
          <w:szCs w:val="28"/>
        </w:rPr>
        <w:t xml:space="preserve"> осуществляется по адресу: Смоленская область</w:t>
      </w:r>
      <w:r>
        <w:rPr>
          <w:sz w:val="28"/>
          <w:szCs w:val="28"/>
        </w:rPr>
        <w:t>,</w:t>
      </w:r>
      <w:r w:rsidRPr="001D3937">
        <w:rPr>
          <w:sz w:val="28"/>
          <w:szCs w:val="28"/>
        </w:rPr>
        <w:t xml:space="preserve"> г. В</w:t>
      </w:r>
      <w:r>
        <w:rPr>
          <w:sz w:val="28"/>
          <w:szCs w:val="28"/>
        </w:rPr>
        <w:t>язьма, ул. 25 Октября, д. 11, каб. 314</w:t>
      </w:r>
      <w:r w:rsidR="00C60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1.3.4. Консультации по вопросам предоставления информации из реестра проводятся при личн</w:t>
      </w:r>
      <w:r>
        <w:rPr>
          <w:sz w:val="28"/>
          <w:szCs w:val="28"/>
        </w:rPr>
        <w:t>ом контакте и по телефонам: 2-38-92.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>Указанные консультации проводят специалисты комитета.</w:t>
      </w:r>
    </w:p>
    <w:p w:rsidR="00C14201" w:rsidRPr="00990025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0025">
        <w:rPr>
          <w:rFonts w:ascii="Times New Roman" w:hAnsi="Times New Roman" w:cs="Times New Roman"/>
          <w:sz w:val="28"/>
          <w:szCs w:val="28"/>
        </w:rPr>
        <w:t>. Информация о муниципальной услуге размещается:</w:t>
      </w:r>
    </w:p>
    <w:p w:rsidR="00C14201" w:rsidRPr="00990025" w:rsidRDefault="00C14201" w:rsidP="00C14201">
      <w:pPr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 xml:space="preserve">- в табличном виде на информационных стендах комитета Администрации; </w:t>
      </w:r>
    </w:p>
    <w:p w:rsidR="00C14201" w:rsidRPr="00990025" w:rsidRDefault="00C14201" w:rsidP="00C14201">
      <w:pPr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 xml:space="preserve">- на сайте Администрации: </w:t>
      </w:r>
      <w:r w:rsidR="00954703">
        <w:rPr>
          <w:sz w:val="28"/>
          <w:szCs w:val="28"/>
          <w:lang w:val="en-US"/>
        </w:rPr>
        <w:t>ht</w:t>
      </w:r>
      <w:r w:rsidR="00B8457F">
        <w:rPr>
          <w:sz w:val="28"/>
          <w:szCs w:val="28"/>
          <w:lang w:val="en-US"/>
        </w:rPr>
        <w:t>t</w:t>
      </w:r>
      <w:r w:rsidR="00954703">
        <w:rPr>
          <w:sz w:val="28"/>
          <w:szCs w:val="28"/>
          <w:lang w:val="en-US"/>
        </w:rPr>
        <w:t>p</w:t>
      </w:r>
      <w:r w:rsidR="00954703">
        <w:rPr>
          <w:sz w:val="28"/>
          <w:szCs w:val="28"/>
        </w:rPr>
        <w:t>:/</w:t>
      </w:r>
      <w:r w:rsidR="00B8457F">
        <w:rPr>
          <w:sz w:val="28"/>
          <w:szCs w:val="28"/>
        </w:rPr>
        <w:t>/</w:t>
      </w:r>
      <w:r w:rsidR="00954703" w:rsidRPr="00FF1C56">
        <w:rPr>
          <w:sz w:val="28"/>
          <w:szCs w:val="28"/>
          <w:shd w:val="clear" w:color="auto" w:fill="FFFFFF"/>
        </w:rPr>
        <w:t>vyazma</w:t>
      </w:r>
      <w:r w:rsidR="00954703">
        <w:rPr>
          <w:sz w:val="28"/>
          <w:szCs w:val="28"/>
          <w:shd w:val="clear" w:color="auto" w:fill="FFFFFF"/>
        </w:rPr>
        <w:t>.</w:t>
      </w:r>
      <w:r w:rsidR="00954703">
        <w:rPr>
          <w:sz w:val="28"/>
          <w:szCs w:val="28"/>
          <w:shd w:val="clear" w:color="auto" w:fill="FFFFFF"/>
          <w:lang w:val="en-US"/>
        </w:rPr>
        <w:t>ru</w:t>
      </w:r>
      <w:r w:rsidR="00954703" w:rsidRPr="00954703">
        <w:rPr>
          <w:sz w:val="28"/>
          <w:szCs w:val="28"/>
          <w:shd w:val="clear" w:color="auto" w:fill="FFFFFF"/>
        </w:rPr>
        <w:t xml:space="preserve"> </w:t>
      </w:r>
      <w:r w:rsidRPr="00990025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C14201" w:rsidRPr="00DF091C" w:rsidRDefault="00C14201" w:rsidP="00C14201">
      <w:pPr>
        <w:pStyle w:val="a3"/>
        <w:ind w:firstLine="709"/>
        <w:rPr>
          <w:rFonts w:ascii="Times New Roman" w:hAnsi="Times New Roman" w:cs="Times New Roman"/>
        </w:rPr>
      </w:pPr>
      <w:r w:rsidRPr="00DF091C">
        <w:rPr>
          <w:rFonts w:ascii="Times New Roman" w:hAnsi="Times New Roman" w:cs="Times New Roman"/>
        </w:rPr>
        <w:t>- в федеральной государственной информационной системе «Единый портал государственных и муниципальных услуг (функций)» (сайт: http</w:t>
      </w:r>
      <w:r w:rsidRPr="00DF091C">
        <w:rPr>
          <w:rFonts w:ascii="Times New Roman" w:hAnsi="Times New Roman" w:cs="Times New Roman"/>
          <w:lang w:val="en-US"/>
        </w:rPr>
        <w:t>s</w:t>
      </w:r>
      <w:r w:rsidRPr="00DF091C">
        <w:rPr>
          <w:rFonts w:ascii="Times New Roman" w:hAnsi="Times New Roman" w:cs="Times New Roman"/>
        </w:rPr>
        <w:t xml:space="preserve">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          (сайт: </w:t>
      </w:r>
      <w:r w:rsidRPr="00DF091C">
        <w:rPr>
          <w:rFonts w:ascii="Times New Roman" w:hAnsi="Times New Roman" w:cs="Times New Roman"/>
          <w:lang w:val="en-US"/>
        </w:rPr>
        <w:t>http</w:t>
      </w:r>
      <w:r w:rsidRPr="00DF091C">
        <w:rPr>
          <w:rFonts w:ascii="Times New Roman" w:hAnsi="Times New Roman" w:cs="Times New Roman"/>
        </w:rPr>
        <w:t>://</w:t>
      </w:r>
      <w:r w:rsidRPr="00DF091C">
        <w:rPr>
          <w:rFonts w:ascii="Times New Roman" w:hAnsi="Times New Roman" w:cs="Times New Roman"/>
          <w:lang w:val="en-US"/>
        </w:rPr>
        <w:t>pgu</w:t>
      </w:r>
      <w:r w:rsidRPr="00DF091C">
        <w:rPr>
          <w:rFonts w:ascii="Times New Roman" w:hAnsi="Times New Roman" w:cs="Times New Roman"/>
        </w:rPr>
        <w:t>.</w:t>
      </w:r>
      <w:r w:rsidRPr="00DF091C">
        <w:rPr>
          <w:rFonts w:ascii="Times New Roman" w:hAnsi="Times New Roman" w:cs="Times New Roman"/>
          <w:lang w:val="en-US"/>
        </w:rPr>
        <w:t>admin</w:t>
      </w:r>
      <w:r w:rsidRPr="00DF091C">
        <w:rPr>
          <w:rFonts w:ascii="Times New Roman" w:hAnsi="Times New Roman" w:cs="Times New Roman"/>
        </w:rPr>
        <w:t>-</w:t>
      </w:r>
      <w:r w:rsidRPr="00DF091C">
        <w:rPr>
          <w:rFonts w:ascii="Times New Roman" w:hAnsi="Times New Roman" w:cs="Times New Roman"/>
          <w:lang w:val="en-US"/>
        </w:rPr>
        <w:t>smolensk</w:t>
      </w:r>
      <w:r w:rsidRPr="00DF091C">
        <w:rPr>
          <w:rFonts w:ascii="Times New Roman" w:hAnsi="Times New Roman" w:cs="Times New Roman"/>
        </w:rPr>
        <w:t>.</w:t>
      </w:r>
      <w:r w:rsidRPr="00DF091C">
        <w:rPr>
          <w:rFonts w:ascii="Times New Roman" w:hAnsi="Times New Roman" w:cs="Times New Roman"/>
          <w:lang w:val="en-US"/>
        </w:rPr>
        <w:t>ru</w:t>
      </w:r>
      <w:r w:rsidRPr="00DF091C">
        <w:rPr>
          <w:rFonts w:ascii="Times New Roman" w:hAnsi="Times New Roman" w:cs="Times New Roman"/>
        </w:rPr>
        <w:t>) (далее также - Региональный портал);</w:t>
      </w:r>
    </w:p>
    <w:p w:rsidR="00C14201" w:rsidRPr="00990025" w:rsidRDefault="00C14201" w:rsidP="00C1420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 xml:space="preserve">- на сайте МФЦ в сети «Интернет»: </w:t>
      </w:r>
      <w:hyperlink r:id="rId9" w:history="1">
        <w:r w:rsidR="00C66E86" w:rsidRPr="009E490A">
          <w:rPr>
            <w:rStyle w:val="a5"/>
            <w:sz w:val="28"/>
            <w:szCs w:val="28"/>
          </w:rPr>
          <w:t>http://мфц67.рф</w:t>
        </w:r>
      </w:hyperlink>
      <w:r w:rsidRPr="00990025">
        <w:rPr>
          <w:sz w:val="28"/>
          <w:szCs w:val="28"/>
        </w:rPr>
        <w:t>.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0025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 форму заявления на 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12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 w:rsidRPr="00990025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- порядок</w:t>
      </w:r>
      <w:r w:rsidR="009F1FE3">
        <w:rPr>
          <w:rFonts w:ascii="Times New Roman" w:hAnsi="Times New Roman" w:cs="Times New Roman"/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sz w:val="28"/>
          <w:szCs w:val="28"/>
        </w:rPr>
        <w:t xml:space="preserve"> обжалования </w:t>
      </w:r>
      <w:r w:rsidR="009F1FE3">
        <w:rPr>
          <w:rFonts w:ascii="Times New Roman" w:hAnsi="Times New Roman" w:cs="Times New Roman"/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sz w:val="28"/>
          <w:szCs w:val="28"/>
        </w:rPr>
        <w:t>действий</w:t>
      </w:r>
      <w:r w:rsidR="009F1FE3">
        <w:rPr>
          <w:rFonts w:ascii="Times New Roman" w:hAnsi="Times New Roman" w:cs="Times New Roman"/>
          <w:sz w:val="28"/>
          <w:szCs w:val="28"/>
        </w:rPr>
        <w:t xml:space="preserve">  </w:t>
      </w:r>
      <w:r w:rsidRPr="00990025">
        <w:rPr>
          <w:rFonts w:ascii="Times New Roman" w:hAnsi="Times New Roman" w:cs="Times New Roman"/>
          <w:sz w:val="28"/>
          <w:szCs w:val="28"/>
        </w:rPr>
        <w:t>(бездействия)</w:t>
      </w:r>
      <w:r w:rsidR="009F1FE3">
        <w:rPr>
          <w:rFonts w:ascii="Times New Roman" w:hAnsi="Times New Roman" w:cs="Times New Roman"/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sz w:val="28"/>
          <w:szCs w:val="28"/>
        </w:rPr>
        <w:t xml:space="preserve"> и решений, осуществляемых и принимаемых специалистами комитета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0025">
        <w:rPr>
          <w:rFonts w:ascii="Times New Roman" w:hAnsi="Times New Roman" w:cs="Times New Roman"/>
          <w:sz w:val="28"/>
          <w:szCs w:val="28"/>
        </w:rPr>
        <w:t>, МФЦ в ходе предоставления муниципальной услуги;</w:t>
      </w:r>
    </w:p>
    <w:p w:rsidR="00C14201" w:rsidRPr="00990025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 xml:space="preserve">- информацию об Администрации, комитете и МФЦ с указанием их места </w:t>
      </w:r>
      <w:r w:rsidRPr="00990025">
        <w:rPr>
          <w:rFonts w:ascii="Times New Roman" w:hAnsi="Times New Roman" w:cs="Times New Roman"/>
          <w:sz w:val="28"/>
          <w:szCs w:val="28"/>
        </w:rPr>
        <w:lastRenderedPageBreak/>
        <w:t>нахождения, контактных телефонов, адресов электронной почты, адресов сайтов в  сети «Интернет».</w:t>
      </w:r>
    </w:p>
    <w:p w:rsidR="00C14201" w:rsidRPr="00990025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0025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комитет,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C14201" w:rsidRPr="00990025" w:rsidRDefault="00C14201" w:rsidP="00C14201">
      <w:pPr>
        <w:ind w:firstLine="567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990025">
        <w:rPr>
          <w:sz w:val="28"/>
          <w:szCs w:val="28"/>
        </w:rPr>
        <w:t>. При необходимости получения консультаций заявители обращаются в</w:t>
      </w:r>
      <w:r w:rsidRPr="00990025">
        <w:rPr>
          <w:iCs/>
          <w:sz w:val="28"/>
          <w:szCs w:val="28"/>
        </w:rPr>
        <w:t xml:space="preserve"> комитет или</w:t>
      </w:r>
      <w:r w:rsidRPr="00990025">
        <w:rPr>
          <w:i/>
          <w:iCs/>
          <w:sz w:val="28"/>
          <w:szCs w:val="28"/>
        </w:rPr>
        <w:t xml:space="preserve"> </w:t>
      </w:r>
      <w:r w:rsidRPr="00990025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C14201" w:rsidRPr="00990025" w:rsidRDefault="00C14201" w:rsidP="00C1420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>- в письменной форме на основании письменного обращения;</w:t>
      </w:r>
    </w:p>
    <w:p w:rsidR="00C14201" w:rsidRPr="00990025" w:rsidRDefault="00C14201" w:rsidP="00C1420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>- при личном обращении;</w:t>
      </w:r>
    </w:p>
    <w:p w:rsidR="00C14201" w:rsidRPr="00990025" w:rsidRDefault="00C14201" w:rsidP="00C1420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</w:t>
      </w:r>
      <w:r w:rsidRPr="00990025">
        <w:rPr>
          <w:sz w:val="28"/>
          <w:szCs w:val="28"/>
        </w:rPr>
        <w:t>8(48131) 2-</w:t>
      </w:r>
      <w:r>
        <w:rPr>
          <w:sz w:val="28"/>
          <w:szCs w:val="28"/>
        </w:rPr>
        <w:t>38</w:t>
      </w:r>
      <w:r w:rsidRPr="00990025">
        <w:rPr>
          <w:sz w:val="28"/>
          <w:szCs w:val="28"/>
        </w:rPr>
        <w:t>-</w:t>
      </w:r>
      <w:r>
        <w:rPr>
          <w:sz w:val="28"/>
          <w:szCs w:val="28"/>
        </w:rPr>
        <w:t>92</w:t>
      </w:r>
    </w:p>
    <w:p w:rsidR="00C14201" w:rsidRPr="00990025" w:rsidRDefault="00C14201" w:rsidP="00C1420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025">
        <w:rPr>
          <w:sz w:val="28"/>
          <w:szCs w:val="28"/>
        </w:rPr>
        <w:t>- по электронной почте;</w:t>
      </w:r>
    </w:p>
    <w:p w:rsidR="00C14201" w:rsidRPr="00990025" w:rsidRDefault="00C14201" w:rsidP="00C1420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990025">
        <w:rPr>
          <w:sz w:val="28"/>
          <w:szCs w:val="28"/>
        </w:rPr>
        <w:t>- по единому многоканальному номеру телефона МФЦ 8 (800) 1001 901,          8 (48131) 4-27-68</w:t>
      </w:r>
      <w:r w:rsidRPr="00990025">
        <w:rPr>
          <w:i/>
          <w:iCs/>
          <w:sz w:val="28"/>
          <w:szCs w:val="28"/>
        </w:rPr>
        <w:t>.</w:t>
      </w:r>
    </w:p>
    <w:p w:rsidR="00C14201" w:rsidRPr="00990025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C14201" w:rsidRPr="00990025" w:rsidRDefault="00C14201" w:rsidP="00C1420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1.3.8. Требования к форме и характеру взаимодействия должностных лиц  комитета и специалистов МФЦ  с заявителями:</w:t>
      </w:r>
    </w:p>
    <w:p w:rsidR="00C14201" w:rsidRPr="00990025" w:rsidRDefault="00C14201" w:rsidP="00C1420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990025">
        <w:rPr>
          <w:iCs/>
          <w:sz w:val="28"/>
          <w:szCs w:val="28"/>
        </w:rPr>
        <w:t xml:space="preserve"> комитета либо специалистами МФЦ</w:t>
      </w:r>
      <w:r w:rsidRPr="00990025">
        <w:rPr>
          <w:i/>
          <w:iCs/>
          <w:sz w:val="28"/>
          <w:szCs w:val="28"/>
        </w:rPr>
        <w:t xml:space="preserve"> </w:t>
      </w:r>
      <w:r w:rsidRPr="00990025">
        <w:rPr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</w:t>
      </w:r>
      <w:r>
        <w:rPr>
          <w:sz w:val="28"/>
          <w:szCs w:val="28"/>
        </w:rPr>
        <w:t>2</w:t>
      </w:r>
      <w:r w:rsidRPr="00990025">
        <w:rPr>
          <w:sz w:val="28"/>
          <w:szCs w:val="28"/>
        </w:rPr>
        <w:t>0 дней после получения указанного запроса;</w:t>
      </w:r>
    </w:p>
    <w:p w:rsidR="00C14201" w:rsidRPr="00990025" w:rsidRDefault="00C14201" w:rsidP="00C1420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>- при консультирован</w:t>
      </w:r>
      <w:r>
        <w:rPr>
          <w:sz w:val="28"/>
          <w:szCs w:val="28"/>
        </w:rPr>
        <w:t>ии по телефону должностное лицо</w:t>
      </w:r>
      <w:r w:rsidRPr="00990025">
        <w:rPr>
          <w:iCs/>
          <w:sz w:val="28"/>
          <w:szCs w:val="28"/>
        </w:rPr>
        <w:t>,</w:t>
      </w:r>
      <w:r w:rsidRPr="00990025">
        <w:rPr>
          <w:i/>
          <w:iCs/>
          <w:sz w:val="28"/>
          <w:szCs w:val="28"/>
        </w:rPr>
        <w:t xml:space="preserve"> </w:t>
      </w:r>
      <w:r w:rsidRPr="00990025">
        <w:rPr>
          <w:iCs/>
          <w:sz w:val="28"/>
          <w:szCs w:val="28"/>
        </w:rPr>
        <w:t xml:space="preserve">комитета, либо специалист МФЦ  </w:t>
      </w:r>
      <w:r w:rsidRPr="00990025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14201" w:rsidRPr="00990025" w:rsidRDefault="00C14201" w:rsidP="00C1420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90025">
        <w:rPr>
          <w:sz w:val="28"/>
          <w:szCs w:val="28"/>
        </w:rPr>
        <w:t xml:space="preserve">- по завершении консультация должностное лицо </w:t>
      </w:r>
      <w:r w:rsidRPr="00990025">
        <w:rPr>
          <w:iCs/>
          <w:sz w:val="28"/>
          <w:szCs w:val="28"/>
        </w:rPr>
        <w:t>комитета, либо специалист МФЦ</w:t>
      </w:r>
      <w:r w:rsidRPr="00990025">
        <w:rPr>
          <w:i/>
          <w:iCs/>
          <w:sz w:val="28"/>
          <w:szCs w:val="28"/>
        </w:rPr>
        <w:t xml:space="preserve">  </w:t>
      </w:r>
      <w:r w:rsidRPr="0099002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1420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25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990025">
        <w:rPr>
          <w:rFonts w:ascii="Times New Roman" w:hAnsi="Times New Roman" w:cs="Times New Roman"/>
          <w:iCs/>
          <w:sz w:val="28"/>
          <w:szCs w:val="28"/>
        </w:rPr>
        <w:t>комитета, либо</w:t>
      </w:r>
      <w:r w:rsidRPr="009900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9900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02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</w:t>
      </w:r>
    </w:p>
    <w:p w:rsidR="00C14201" w:rsidRPr="001D3937" w:rsidRDefault="00C14201" w:rsidP="00C14201">
      <w:pPr>
        <w:jc w:val="center"/>
        <w:rPr>
          <w:b/>
          <w:sz w:val="28"/>
          <w:szCs w:val="28"/>
        </w:rPr>
      </w:pPr>
      <w:r w:rsidRPr="001D3937">
        <w:rPr>
          <w:b/>
          <w:sz w:val="28"/>
          <w:szCs w:val="28"/>
        </w:rPr>
        <w:t>Раздел 2.  Стандарт предоставления муниципальной услуги</w:t>
      </w:r>
    </w:p>
    <w:p w:rsidR="00C14201" w:rsidRPr="001D3937" w:rsidRDefault="00C14201" w:rsidP="00C14201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2.1.  Наименование муниципальной услуги</w:t>
      </w:r>
    </w:p>
    <w:p w:rsidR="00C14201" w:rsidRPr="001D3937" w:rsidRDefault="00C14201" w:rsidP="00C14201">
      <w:pPr>
        <w:jc w:val="both"/>
        <w:rPr>
          <w:bCs/>
          <w:sz w:val="28"/>
          <w:szCs w:val="28"/>
        </w:rPr>
      </w:pPr>
    </w:p>
    <w:p w:rsidR="00C14201" w:rsidRDefault="00C14201" w:rsidP="000E156B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1D3937">
        <w:rPr>
          <w:sz w:val="28"/>
          <w:szCs w:val="28"/>
        </w:rPr>
        <w:t xml:space="preserve"> </w:t>
      </w:r>
      <w:r w:rsidR="000E156B" w:rsidRPr="00234164">
        <w:rPr>
          <w:sz w:val="28"/>
          <w:szCs w:val="28"/>
        </w:rPr>
        <w:t>«Предоставление муниципального имущества муниципального образования «Вяземский район» Смоленской области в аренду (кроме земли)»</w:t>
      </w:r>
      <w:r w:rsidR="000E156B">
        <w:rPr>
          <w:sz w:val="28"/>
          <w:szCs w:val="28"/>
        </w:rPr>
        <w:t>.</w:t>
      </w:r>
    </w:p>
    <w:p w:rsidR="00C14201" w:rsidRDefault="00C14201" w:rsidP="00C14201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lastRenderedPageBreak/>
        <w:t>2.2. Наименование органа</w:t>
      </w:r>
      <w:r w:rsidR="009323CF">
        <w:rPr>
          <w:b/>
          <w:bCs/>
          <w:sz w:val="28"/>
          <w:szCs w:val="28"/>
        </w:rPr>
        <w:t xml:space="preserve"> местного самоуправления, непосредственно </w:t>
      </w:r>
      <w:r w:rsidRPr="001D39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C14201" w:rsidRPr="001D3937" w:rsidRDefault="00C14201" w:rsidP="00C14201">
      <w:pPr>
        <w:jc w:val="center"/>
        <w:rPr>
          <w:b/>
          <w:bCs/>
          <w:sz w:val="28"/>
          <w:szCs w:val="28"/>
        </w:rPr>
      </w:pPr>
    </w:p>
    <w:p w:rsidR="00C14201" w:rsidRPr="005B5BAB" w:rsidRDefault="00C14201" w:rsidP="00C142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2.2.1. Муниципальную услугу предоставляет Администрация  муниципального образования «Вяземский район» Смоленской области через комитет имущественных отношений Администрации муниципального образования «Вяземский район» Смоленской области.</w:t>
      </w:r>
    </w:p>
    <w:p w:rsidR="00C14201" w:rsidRPr="001911F6" w:rsidRDefault="00C14201" w:rsidP="00C1420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11F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C14201" w:rsidRPr="00D81AB8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  <w:r w:rsidRPr="002A5473">
        <w:rPr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0E156B">
        <w:rPr>
          <w:rFonts w:ascii="Times New Roman" w:hAnsi="Times New Roman" w:cs="Times New Roman"/>
          <w:sz w:val="28"/>
          <w:szCs w:val="28"/>
        </w:rPr>
        <w:t xml:space="preserve">межрайонной инспекцией Федеральной налоговой службой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целью получения </w:t>
      </w:r>
      <w:r w:rsidR="000E156B">
        <w:rPr>
          <w:rFonts w:ascii="Times New Roman" w:hAnsi="Times New Roman" w:cs="Times New Roman"/>
          <w:sz w:val="28"/>
          <w:szCs w:val="28"/>
        </w:rPr>
        <w:t>выписки</w:t>
      </w:r>
      <w:r w:rsidR="00C400BC">
        <w:rPr>
          <w:rFonts w:ascii="Times New Roman" w:hAnsi="Times New Roman" w:cs="Times New Roman"/>
          <w:sz w:val="28"/>
          <w:szCs w:val="28"/>
        </w:rPr>
        <w:t>:</w:t>
      </w:r>
      <w:r w:rsidR="000E156B">
        <w:rPr>
          <w:rFonts w:ascii="Times New Roman" w:hAnsi="Times New Roman" w:cs="Times New Roman"/>
          <w:sz w:val="28"/>
          <w:szCs w:val="28"/>
        </w:rPr>
        <w:t xml:space="preserve"> </w:t>
      </w:r>
      <w:r w:rsidR="00C400BC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:rsidR="00C14201" w:rsidRDefault="00C14201" w:rsidP="00C14201">
      <w:pPr>
        <w:pStyle w:val="ConsPlusNormal"/>
        <w:tabs>
          <w:tab w:val="left" w:pos="1218"/>
        </w:tabs>
        <w:ind w:right="-1"/>
        <w:jc w:val="both"/>
        <w:rPr>
          <w:b/>
          <w:sz w:val="28"/>
          <w:szCs w:val="28"/>
        </w:rPr>
      </w:pPr>
      <w:r w:rsidRPr="002A5473">
        <w:rPr>
          <w:rFonts w:ascii="Times New Roman" w:hAnsi="Times New Roman" w:cs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229F2">
        <w:rPr>
          <w:b/>
          <w:sz w:val="28"/>
          <w:szCs w:val="28"/>
        </w:rPr>
        <w:t>.</w:t>
      </w:r>
    </w:p>
    <w:p w:rsidR="00942F53" w:rsidRPr="001D3937" w:rsidRDefault="00C14201" w:rsidP="00C14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201" w:rsidRPr="001D3937" w:rsidRDefault="00C14201" w:rsidP="00C14201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 xml:space="preserve">2.3. </w:t>
      </w:r>
      <w:r>
        <w:rPr>
          <w:b/>
          <w:bCs/>
          <w:sz w:val="28"/>
          <w:szCs w:val="28"/>
        </w:rPr>
        <w:t>Описание р</w:t>
      </w:r>
      <w:r w:rsidRPr="001D3937">
        <w:rPr>
          <w:b/>
          <w:bCs/>
          <w:sz w:val="28"/>
          <w:szCs w:val="28"/>
        </w:rPr>
        <w:t>езультат</w:t>
      </w:r>
      <w:r>
        <w:rPr>
          <w:b/>
          <w:bCs/>
          <w:sz w:val="28"/>
          <w:szCs w:val="28"/>
        </w:rPr>
        <w:t>а</w:t>
      </w:r>
      <w:r w:rsidRPr="001D3937"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942F53" w:rsidRPr="006A6192" w:rsidRDefault="00942F53" w:rsidP="00C14201">
      <w:pPr>
        <w:jc w:val="both"/>
        <w:rPr>
          <w:bCs/>
        </w:rPr>
      </w:pP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1D3937">
        <w:rPr>
          <w:sz w:val="28"/>
          <w:szCs w:val="28"/>
        </w:rPr>
        <w:t>Результатом предоставления муниципальной услуги является получение заявителем одного из следующих документов: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1D3937">
        <w:rPr>
          <w:sz w:val="28"/>
          <w:szCs w:val="28"/>
        </w:rPr>
        <w:t xml:space="preserve">- </w:t>
      </w:r>
      <w:r w:rsidR="00C400BC">
        <w:rPr>
          <w:sz w:val="28"/>
          <w:szCs w:val="28"/>
        </w:rPr>
        <w:t xml:space="preserve">договор аренды муниципального имущества или дополнительное соглашение к договору аренды </w:t>
      </w:r>
      <w:r w:rsidRPr="001D3937">
        <w:rPr>
          <w:sz w:val="28"/>
          <w:szCs w:val="28"/>
        </w:rPr>
        <w:t xml:space="preserve"> </w:t>
      </w:r>
      <w:r w:rsidR="00C400BC">
        <w:rPr>
          <w:sz w:val="28"/>
          <w:szCs w:val="28"/>
        </w:rPr>
        <w:t>муниципального имущества</w:t>
      </w:r>
      <w:r w:rsidRPr="001D3937">
        <w:rPr>
          <w:sz w:val="28"/>
          <w:szCs w:val="28"/>
        </w:rPr>
        <w:t>;</w:t>
      </w:r>
    </w:p>
    <w:p w:rsidR="00C14201" w:rsidRPr="001D3937" w:rsidRDefault="00C14201" w:rsidP="00C14201">
      <w:pPr>
        <w:tabs>
          <w:tab w:val="left" w:pos="720"/>
        </w:tabs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D3937">
        <w:rPr>
          <w:sz w:val="28"/>
          <w:szCs w:val="28"/>
        </w:rPr>
        <w:t xml:space="preserve">- </w:t>
      </w:r>
      <w:r w:rsidR="00C400BC">
        <w:rPr>
          <w:sz w:val="28"/>
          <w:szCs w:val="28"/>
        </w:rPr>
        <w:t xml:space="preserve">письменное сообщение об отказе </w:t>
      </w:r>
      <w:r w:rsidRPr="001D3937">
        <w:rPr>
          <w:sz w:val="28"/>
          <w:szCs w:val="28"/>
        </w:rPr>
        <w:t xml:space="preserve">в  предоставлении  муниципальной </w:t>
      </w:r>
      <w:r w:rsidR="00C400BC">
        <w:rPr>
          <w:sz w:val="28"/>
          <w:szCs w:val="28"/>
        </w:rPr>
        <w:t>услуги с указанием его причины.</w:t>
      </w:r>
    </w:p>
    <w:p w:rsidR="00C14201" w:rsidRPr="00346485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648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бумажном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</w:t>
      </w:r>
      <w:r w:rsidRPr="003464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14201" w:rsidRPr="00346485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48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6485">
        <w:rPr>
          <w:rFonts w:ascii="Times New Roman" w:hAnsi="Times New Roman" w:cs="Times New Roman"/>
          <w:sz w:val="28"/>
          <w:szCs w:val="28"/>
        </w:rPr>
        <w:t xml:space="preserve">. 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лично. При обращении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3464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6485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C14201" w:rsidRPr="00A5230D" w:rsidRDefault="00C14201" w:rsidP="00C1420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0D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230D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направляется заявителю по почте на адрес заявителя, указанный в  заявлении.</w:t>
      </w:r>
    </w:p>
    <w:p w:rsidR="00942F53" w:rsidRPr="006A6192" w:rsidRDefault="00942F53" w:rsidP="00C14201">
      <w:pPr>
        <w:jc w:val="center"/>
        <w:rPr>
          <w:b/>
          <w:bCs/>
          <w:sz w:val="26"/>
          <w:szCs w:val="26"/>
        </w:rPr>
      </w:pPr>
    </w:p>
    <w:p w:rsidR="00C14201" w:rsidRPr="001D3937" w:rsidRDefault="00C14201" w:rsidP="006F6DD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D3937">
        <w:rPr>
          <w:b/>
          <w:bCs/>
          <w:sz w:val="28"/>
          <w:szCs w:val="28"/>
        </w:rPr>
        <w:t xml:space="preserve">2.4. </w:t>
      </w:r>
      <w:r>
        <w:rPr>
          <w:b/>
          <w:sz w:val="28"/>
          <w:szCs w:val="28"/>
        </w:rPr>
        <w:t xml:space="preserve">Срок предоставления муниципальной услуги </w:t>
      </w:r>
    </w:p>
    <w:p w:rsidR="00C14201" w:rsidRDefault="00C14201" w:rsidP="00C14201">
      <w:pPr>
        <w:jc w:val="both"/>
      </w:pPr>
    </w:p>
    <w:p w:rsidR="00C14201" w:rsidRDefault="00C14201" w:rsidP="009027BF">
      <w:pPr>
        <w:pStyle w:val="ConsPlusNormal"/>
        <w:ind w:firstLine="709"/>
        <w:jc w:val="both"/>
        <w:rPr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C14201" w:rsidRPr="001D3937" w:rsidRDefault="00BF450D" w:rsidP="009027B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услуга </w:t>
      </w:r>
      <w:r w:rsidR="00C14201" w:rsidRPr="001D3937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 xml:space="preserve">ся </w:t>
      </w:r>
      <w:r w:rsidR="00C14201" w:rsidRPr="001D3937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 не позднее</w:t>
      </w:r>
      <w:r w:rsidR="00C14201" w:rsidRPr="001D3937">
        <w:rPr>
          <w:sz w:val="28"/>
          <w:szCs w:val="28"/>
        </w:rPr>
        <w:t xml:space="preserve"> 30 дней после получени</w:t>
      </w:r>
      <w:r>
        <w:rPr>
          <w:sz w:val="28"/>
          <w:szCs w:val="28"/>
        </w:rPr>
        <w:t>я письменного запроса заявителя, за исключения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В случае принятия комитетом решения об отказе в предоставлении </w:t>
      </w:r>
      <w:r w:rsidR="00BF450D">
        <w:rPr>
          <w:sz w:val="28"/>
          <w:szCs w:val="28"/>
        </w:rPr>
        <w:t xml:space="preserve">муниципальной услуги </w:t>
      </w:r>
      <w:r w:rsidRPr="001D3937">
        <w:rPr>
          <w:sz w:val="28"/>
          <w:szCs w:val="28"/>
        </w:rPr>
        <w:t>заявитель уведомляется об этом письменно в течение 30 дней.</w:t>
      </w:r>
    </w:p>
    <w:p w:rsidR="00C14201" w:rsidRPr="00C84404" w:rsidRDefault="00C14201" w:rsidP="00C142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04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C844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C8440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404">
        <w:rPr>
          <w:rFonts w:ascii="Times New Roman" w:hAnsi="Times New Roman" w:cs="Times New Roman"/>
          <w:sz w:val="28"/>
          <w:szCs w:val="28"/>
        </w:rPr>
        <w:t>.</w:t>
      </w:r>
    </w:p>
    <w:p w:rsidR="00C14201" w:rsidRPr="00C84404" w:rsidRDefault="00C14201" w:rsidP="00C14201">
      <w:pPr>
        <w:ind w:firstLine="567"/>
        <w:jc w:val="both"/>
        <w:rPr>
          <w:i/>
          <w:sz w:val="28"/>
          <w:szCs w:val="28"/>
        </w:rPr>
      </w:pPr>
      <w:r w:rsidRPr="00C84404">
        <w:rPr>
          <w:sz w:val="28"/>
          <w:szCs w:val="28"/>
        </w:rPr>
        <w:t xml:space="preserve"> При направлении заявления и всех необходимых документо</w:t>
      </w:r>
      <w:r>
        <w:rPr>
          <w:sz w:val="28"/>
          <w:szCs w:val="28"/>
        </w:rPr>
        <w:t>в</w:t>
      </w:r>
      <w:r w:rsidRPr="00C84404">
        <w:rPr>
          <w:sz w:val="28"/>
          <w:szCs w:val="28"/>
        </w:rPr>
        <w:t>, предоставляемых заявителем, в электронном виде либо через МФЦ</w:t>
      </w:r>
      <w:r>
        <w:rPr>
          <w:sz w:val="28"/>
          <w:szCs w:val="28"/>
        </w:rPr>
        <w:t>,</w:t>
      </w:r>
      <w:r w:rsidRPr="00C84404">
        <w:rPr>
          <w:i/>
          <w:sz w:val="28"/>
          <w:szCs w:val="28"/>
        </w:rPr>
        <w:t xml:space="preserve"> </w:t>
      </w:r>
      <w:r w:rsidRPr="00C84404">
        <w:rPr>
          <w:sz w:val="28"/>
          <w:szCs w:val="28"/>
        </w:rPr>
        <w:t xml:space="preserve"> срок предоставления муниципальной услуги отсчитывается от даты их </w:t>
      </w:r>
      <w:r>
        <w:rPr>
          <w:sz w:val="28"/>
          <w:szCs w:val="28"/>
        </w:rPr>
        <w:t>регистрации</w:t>
      </w:r>
      <w:r w:rsidRPr="00C84404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комитете </w:t>
      </w:r>
      <w:r w:rsidRPr="00C8440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C14201" w:rsidRPr="006A6192" w:rsidRDefault="00C14201" w:rsidP="00C14201">
      <w:pPr>
        <w:jc w:val="both"/>
        <w:rPr>
          <w:bCs/>
          <w:sz w:val="26"/>
          <w:szCs w:val="26"/>
        </w:rPr>
      </w:pPr>
    </w:p>
    <w:p w:rsidR="003B05AA" w:rsidRDefault="003B05AA" w:rsidP="00C142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01" w:rsidRPr="004128F3" w:rsidRDefault="00C14201" w:rsidP="00C142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39E4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1D39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128F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4201" w:rsidRPr="004128F3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F3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14201" w:rsidRPr="004128F3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F3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C14201" w:rsidRPr="004128F3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F3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C14201" w:rsidRPr="001D3937" w:rsidRDefault="00C14201" w:rsidP="00C14201">
      <w:pPr>
        <w:jc w:val="center"/>
        <w:rPr>
          <w:b/>
          <w:bCs/>
          <w:sz w:val="28"/>
          <w:szCs w:val="28"/>
        </w:rPr>
      </w:pPr>
    </w:p>
    <w:p w:rsidR="00C14201" w:rsidRDefault="00C14201" w:rsidP="00C14201">
      <w:pPr>
        <w:ind w:firstLine="720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C14201" w:rsidRDefault="00C14201" w:rsidP="00C142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C84404">
          <w:rPr>
            <w:color w:val="000000"/>
            <w:sz w:val="28"/>
            <w:szCs w:val="28"/>
          </w:rPr>
          <w:t>Конституцией</w:t>
        </w:r>
      </w:hyperlink>
      <w:r w:rsidRPr="00C8440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</w:t>
      </w:r>
      <w:r w:rsidRPr="00C84404">
        <w:rPr>
          <w:color w:val="000000"/>
          <w:sz w:val="28"/>
          <w:szCs w:val="28"/>
        </w:rPr>
        <w:t xml:space="preserve"> </w:t>
      </w:r>
      <w:r w:rsidRPr="00D61103">
        <w:rPr>
          <w:color w:val="000000"/>
          <w:sz w:val="28"/>
          <w:szCs w:val="28"/>
        </w:rPr>
        <w:t>принятой всенародным го</w:t>
      </w:r>
      <w:r>
        <w:rPr>
          <w:color w:val="000000"/>
          <w:sz w:val="28"/>
          <w:szCs w:val="28"/>
        </w:rPr>
        <w:t>лосованием 12 декабря 1993г;</w:t>
      </w:r>
    </w:p>
    <w:p w:rsidR="0086345A" w:rsidRPr="00C84404" w:rsidRDefault="00C60C5E" w:rsidP="00C1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Гражданским</w:t>
      </w:r>
      <w:r w:rsidR="0086345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86345A">
        <w:rPr>
          <w:color w:val="000000"/>
          <w:sz w:val="28"/>
          <w:szCs w:val="28"/>
        </w:rPr>
        <w:t xml:space="preserve"> Российской Федерации;</w:t>
      </w:r>
    </w:p>
    <w:p w:rsidR="00C14201" w:rsidRDefault="00C14201" w:rsidP="00C14201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103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D61103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ом от 27 июля 2010</w:t>
      </w:r>
      <w:r w:rsidRPr="00D61103">
        <w:rPr>
          <w:color w:val="000000"/>
          <w:sz w:val="28"/>
          <w:szCs w:val="28"/>
        </w:rPr>
        <w:t>г. № 210-ФЗ «Об организации предоставления государственных и муниципальн</w:t>
      </w:r>
      <w:r>
        <w:rPr>
          <w:color w:val="000000"/>
          <w:sz w:val="28"/>
          <w:szCs w:val="28"/>
        </w:rPr>
        <w:t>ых услуг»</w:t>
      </w:r>
      <w:r w:rsidRPr="00D61103">
        <w:rPr>
          <w:color w:val="000000"/>
          <w:sz w:val="28"/>
          <w:szCs w:val="28"/>
        </w:rPr>
        <w:t>;</w:t>
      </w:r>
    </w:p>
    <w:p w:rsidR="00C14201" w:rsidRDefault="00C14201" w:rsidP="00C142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404">
        <w:rPr>
          <w:sz w:val="28"/>
          <w:szCs w:val="28"/>
        </w:rPr>
        <w:t>- Уставом  муниципального образования «Вязе</w:t>
      </w:r>
      <w:r>
        <w:rPr>
          <w:sz w:val="28"/>
          <w:szCs w:val="28"/>
        </w:rPr>
        <w:t>мский район» Смоленской области;</w:t>
      </w:r>
    </w:p>
    <w:p w:rsidR="00B530FB" w:rsidRPr="00D52B6D" w:rsidRDefault="00B530FB" w:rsidP="00B530F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D52B6D">
        <w:rPr>
          <w:rFonts w:ascii="Times New Roman" w:hAnsi="Times New Roman"/>
          <w:b w:val="0"/>
          <w:sz w:val="28"/>
          <w:szCs w:val="28"/>
        </w:rPr>
        <w:t xml:space="preserve"> Федеральным законом от 26.07.2006 № 135-ФЗ «О защите конкуренции»; </w:t>
      </w:r>
    </w:p>
    <w:p w:rsidR="00B530FB" w:rsidRPr="00D52B6D" w:rsidRDefault="00B530FB" w:rsidP="00B530F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D52B6D">
        <w:rPr>
          <w:rFonts w:ascii="Times New Roman" w:hAnsi="Times New Roman"/>
          <w:b w:val="0"/>
          <w:sz w:val="28"/>
          <w:szCs w:val="28"/>
        </w:rPr>
        <w:t xml:space="preserve"> Приказом Федеральной антимонопольной службы</w:t>
      </w:r>
      <w:r>
        <w:rPr>
          <w:rFonts w:ascii="Times New Roman" w:hAnsi="Times New Roman"/>
          <w:b w:val="0"/>
          <w:sz w:val="28"/>
          <w:szCs w:val="28"/>
        </w:rPr>
        <w:t xml:space="preserve"> «О </w:t>
      </w:r>
      <w:r w:rsidRPr="00D52B6D">
        <w:rPr>
          <w:rFonts w:ascii="Times New Roman" w:hAnsi="Times New Roman"/>
          <w:b w:val="0"/>
          <w:sz w:val="28"/>
          <w:szCs w:val="28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</w:t>
      </w:r>
      <w:r>
        <w:rPr>
          <w:rFonts w:ascii="Times New Roman" w:hAnsi="Times New Roman"/>
          <w:b w:val="0"/>
          <w:sz w:val="28"/>
          <w:szCs w:val="28"/>
        </w:rPr>
        <w:t xml:space="preserve">мущества, в отношении которого </w:t>
      </w:r>
      <w:r w:rsidRPr="00D52B6D">
        <w:rPr>
          <w:rFonts w:ascii="Times New Roman" w:hAnsi="Times New Roman"/>
          <w:b w:val="0"/>
          <w:sz w:val="28"/>
          <w:szCs w:val="28"/>
        </w:rPr>
        <w:t>заключение указанных договоров может осуществляться путем проведения торгов в форме конкурса»  от 10.02.2010 № 67;</w:t>
      </w:r>
    </w:p>
    <w:p w:rsidR="00C14201" w:rsidRDefault="00C14201" w:rsidP="009027BF">
      <w:pPr>
        <w:widowControl w:val="0"/>
        <w:jc w:val="both"/>
        <w:rPr>
          <w:sz w:val="28"/>
          <w:szCs w:val="28"/>
        </w:rPr>
      </w:pPr>
      <w:r w:rsidRPr="001D39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D3937">
        <w:rPr>
          <w:sz w:val="28"/>
          <w:szCs w:val="28"/>
        </w:rPr>
        <w:t>- Положением о порядке управления и распоряжения 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</w:t>
      </w:r>
      <w:r>
        <w:rPr>
          <w:sz w:val="28"/>
          <w:szCs w:val="28"/>
        </w:rPr>
        <w:t xml:space="preserve"> </w:t>
      </w:r>
      <w:r w:rsidRPr="001D3937">
        <w:rPr>
          <w:sz w:val="28"/>
          <w:szCs w:val="28"/>
        </w:rPr>
        <w:t>95</w:t>
      </w:r>
      <w:r>
        <w:rPr>
          <w:sz w:val="28"/>
          <w:szCs w:val="28"/>
        </w:rPr>
        <w:t xml:space="preserve"> (в редакции решений от 22.05.2009 №20, от 26.06.2013 №24, от 23.08.2017 №120);</w:t>
      </w:r>
    </w:p>
    <w:p w:rsidR="00B530FB" w:rsidRPr="00B530FB" w:rsidRDefault="00B530FB" w:rsidP="009027BF">
      <w:pPr>
        <w:widowControl w:val="0"/>
        <w:ind w:firstLine="709"/>
        <w:jc w:val="both"/>
        <w:rPr>
          <w:sz w:val="28"/>
          <w:szCs w:val="28"/>
        </w:rPr>
      </w:pPr>
      <w:r w:rsidRPr="00B530FB">
        <w:rPr>
          <w:sz w:val="28"/>
          <w:szCs w:val="28"/>
        </w:rPr>
        <w:lastRenderedPageBreak/>
        <w:t xml:space="preserve">- Распоряжением Администрации муниципального образования «Вяземский район» Смоленской области от 13.09.2010 № 270-р </w:t>
      </w:r>
      <w:r w:rsidR="009027BF">
        <w:rPr>
          <w:sz w:val="28"/>
          <w:szCs w:val="28"/>
        </w:rPr>
        <w:t xml:space="preserve">                     </w:t>
      </w:r>
      <w:r w:rsidRPr="00B530FB">
        <w:rPr>
          <w:sz w:val="28"/>
          <w:szCs w:val="28"/>
        </w:rPr>
        <w:t>«Об организации и проведении аукциона (конкурса)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казне муниципального образования «Вяземский район» Смоленской области».</w:t>
      </w:r>
    </w:p>
    <w:p w:rsidR="00C14201" w:rsidRDefault="00C14201" w:rsidP="00C14201">
      <w:pPr>
        <w:jc w:val="both"/>
        <w:rPr>
          <w:sz w:val="28"/>
          <w:szCs w:val="28"/>
        </w:rPr>
      </w:pPr>
    </w:p>
    <w:p w:rsidR="00C14201" w:rsidRPr="0026171A" w:rsidRDefault="00C14201" w:rsidP="00C142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26171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C14201" w:rsidRPr="0026171A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C14201" w:rsidRPr="0026171A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C14201" w:rsidRPr="0026171A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</w:p>
    <w:p w:rsidR="00C14201" w:rsidRPr="0026171A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C14201" w:rsidRPr="0026171A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C14201" w:rsidRPr="0026171A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A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C14201" w:rsidRPr="0026171A" w:rsidRDefault="00C14201" w:rsidP="00C14201">
      <w:pPr>
        <w:jc w:val="center"/>
        <w:rPr>
          <w:b/>
          <w:bCs/>
          <w:sz w:val="28"/>
          <w:szCs w:val="28"/>
        </w:rPr>
      </w:pP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без торгов заявитель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D52B6D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ставить самостоятельно</w:t>
      </w:r>
      <w:r w:rsidRPr="00D52B6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а) для физических лиц: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заявление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1 к Административному регламенту;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B6D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представителя, если с заявлением обращается представитель заявителя;</w:t>
      </w:r>
    </w:p>
    <w:p w:rsidR="00B530FB" w:rsidRPr="0090092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0092D">
        <w:rPr>
          <w:rFonts w:ascii="Times New Roman" w:hAnsi="Times New Roman" w:cs="Times New Roman"/>
          <w:i/>
          <w:sz w:val="28"/>
          <w:szCs w:val="28"/>
        </w:rPr>
        <w:t>б) для юридических лиц: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заявление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1 к Административному регламенту;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лиц;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B530FB" w:rsidRPr="0090092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0092D">
        <w:rPr>
          <w:rFonts w:ascii="Times New Roman" w:hAnsi="Times New Roman" w:cs="Times New Roman"/>
          <w:i/>
          <w:sz w:val="28"/>
          <w:szCs w:val="28"/>
        </w:rPr>
        <w:t>в) для индивидуальных предпринимателей: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заявление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1 к Административному регламенту;</w:t>
      </w:r>
    </w:p>
    <w:p w:rsidR="00B530FB" w:rsidRPr="00D52B6D" w:rsidRDefault="00B530FB" w:rsidP="009027B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подлинники (для предъявл</w:t>
      </w:r>
      <w:r>
        <w:rPr>
          <w:rFonts w:ascii="Times New Roman" w:hAnsi="Times New Roman" w:cs="Times New Roman"/>
          <w:sz w:val="28"/>
          <w:szCs w:val="28"/>
        </w:rPr>
        <w:t xml:space="preserve">ения) и копии (для приобщения к </w:t>
      </w:r>
      <w:r w:rsidRPr="00D52B6D">
        <w:rPr>
          <w:rFonts w:ascii="Times New Roman" w:hAnsi="Times New Roman" w:cs="Times New Roman"/>
          <w:sz w:val="28"/>
          <w:szCs w:val="28"/>
        </w:rPr>
        <w:t>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B530FB" w:rsidRPr="00D52B6D" w:rsidRDefault="00B530FB" w:rsidP="009027B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Копии документов заверяются заявителем в установленном порядке.</w:t>
      </w:r>
    </w:p>
    <w:p w:rsidR="00B530FB" w:rsidRPr="00D52B6D" w:rsidRDefault="00B530FB" w:rsidP="009027B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lastRenderedPageBreak/>
        <w:t>2.6.2. Для участия в торгах лицом, имеющим намерение арендовать имущество, должны быть предоставлены в аукционную (конкурсную) комиссию документ</w:t>
      </w:r>
      <w:r>
        <w:rPr>
          <w:rFonts w:ascii="Times New Roman" w:hAnsi="Times New Roman" w:cs="Times New Roman"/>
          <w:sz w:val="28"/>
          <w:szCs w:val="28"/>
        </w:rPr>
        <w:t>ы, указанные в пунктах 51-52 и</w:t>
      </w:r>
      <w:r w:rsidRPr="00D52B6D">
        <w:rPr>
          <w:rFonts w:ascii="Times New Roman" w:hAnsi="Times New Roman" w:cs="Times New Roman"/>
          <w:sz w:val="28"/>
          <w:szCs w:val="28"/>
        </w:rPr>
        <w:t xml:space="preserve"> пунктах 120-121 Приказа ФАС № 67 </w:t>
      </w:r>
      <w:r>
        <w:rPr>
          <w:rFonts w:ascii="Times New Roman" w:hAnsi="Times New Roman" w:cs="Times New Roman"/>
          <w:sz w:val="28"/>
          <w:szCs w:val="28"/>
        </w:rPr>
        <w:t>от 10.02.2010</w:t>
      </w:r>
      <w:r w:rsidRPr="00D52B6D">
        <w:rPr>
          <w:rFonts w:ascii="Times New Roman" w:hAnsi="Times New Roman" w:cs="Times New Roman"/>
          <w:sz w:val="28"/>
          <w:szCs w:val="28"/>
        </w:rPr>
        <w:t xml:space="preserve"> и извещении о проведении торгов. Форма заявки прилагается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2 к Административному регламенту).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2.6.3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2B6D">
        <w:rPr>
          <w:rFonts w:ascii="Times New Roman" w:hAnsi="Times New Roman" w:cs="Times New Roman"/>
          <w:sz w:val="28"/>
          <w:szCs w:val="28"/>
        </w:rPr>
        <w:t>Требовать от заявителя представления документов, не предусмотренных Административным регламентом, не допускается.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указаны полностью;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B530FB" w:rsidRPr="00D52B6D" w:rsidRDefault="00B530FB" w:rsidP="00B530F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530FB" w:rsidRDefault="00B530FB" w:rsidP="00B530F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4201" w:rsidRPr="006164B8" w:rsidRDefault="00C14201" w:rsidP="00C142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2.7</w:t>
      </w:r>
      <w:r w:rsidRPr="006164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64B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C14201" w:rsidRPr="006164B8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</w:p>
    <w:p w:rsidR="00C14201" w:rsidRPr="006164B8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C14201" w:rsidRPr="006164B8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C14201" w:rsidRPr="006164B8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C14201" w:rsidRPr="006164B8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 xml:space="preserve">в распоряжении </w:t>
      </w:r>
      <w:r w:rsidR="006164B8" w:rsidRPr="006164B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164B8">
        <w:rPr>
          <w:rFonts w:ascii="Times New Roman" w:hAnsi="Times New Roman" w:cs="Times New Roman"/>
          <w:b/>
          <w:sz w:val="28"/>
          <w:szCs w:val="28"/>
        </w:rPr>
        <w:t xml:space="preserve"> органов, </w:t>
      </w:r>
    </w:p>
    <w:p w:rsidR="00FA5B52" w:rsidRDefault="006164B8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C14201" w:rsidRPr="006164B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164B8">
        <w:rPr>
          <w:rFonts w:ascii="Times New Roman" w:hAnsi="Times New Roman" w:cs="Times New Roman"/>
          <w:b/>
          <w:sz w:val="28"/>
          <w:szCs w:val="28"/>
        </w:rPr>
        <w:t xml:space="preserve"> иных организаций и </w:t>
      </w:r>
      <w:r w:rsidR="00C14201" w:rsidRPr="006164B8">
        <w:rPr>
          <w:rFonts w:ascii="Times New Roman" w:hAnsi="Times New Roman" w:cs="Times New Roman"/>
          <w:b/>
          <w:sz w:val="28"/>
          <w:szCs w:val="28"/>
        </w:rPr>
        <w:t xml:space="preserve"> которые заявитель</w:t>
      </w:r>
      <w:r w:rsidRPr="0061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01" w:rsidRPr="006164B8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  <w:r w:rsidRPr="006164B8">
        <w:rPr>
          <w:rFonts w:ascii="Times New Roman" w:hAnsi="Times New Roman" w:cs="Times New Roman"/>
          <w:b/>
          <w:sz w:val="28"/>
          <w:szCs w:val="28"/>
        </w:rPr>
        <w:t>,</w:t>
      </w:r>
      <w:r w:rsidR="00C14201" w:rsidRPr="006164B8">
        <w:rPr>
          <w:rFonts w:ascii="Times New Roman" w:hAnsi="Times New Roman" w:cs="Times New Roman"/>
          <w:b/>
          <w:sz w:val="28"/>
          <w:szCs w:val="28"/>
        </w:rPr>
        <w:t xml:space="preserve">  и информация </w:t>
      </w:r>
    </w:p>
    <w:p w:rsidR="00C14201" w:rsidRPr="006164B8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8">
        <w:rPr>
          <w:rFonts w:ascii="Times New Roman" w:hAnsi="Times New Roman" w:cs="Times New Roman"/>
          <w:b/>
          <w:sz w:val="28"/>
          <w:szCs w:val="28"/>
        </w:rPr>
        <w:t xml:space="preserve">о способах их получения заявителями, в том числе в электронной форме, </w:t>
      </w:r>
      <w:r w:rsidR="006164B8" w:rsidRPr="006164B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164B8">
        <w:rPr>
          <w:rFonts w:ascii="Times New Roman" w:hAnsi="Times New Roman" w:cs="Times New Roman"/>
          <w:b/>
          <w:sz w:val="28"/>
          <w:szCs w:val="28"/>
        </w:rPr>
        <w:t>порядке их представления</w:t>
      </w:r>
    </w:p>
    <w:p w:rsidR="00C14201" w:rsidRDefault="00C14201" w:rsidP="00C14201">
      <w:pPr>
        <w:pStyle w:val="a3"/>
        <w:ind w:firstLine="0"/>
        <w:jc w:val="center"/>
        <w:rPr>
          <w:sz w:val="32"/>
          <w:szCs w:val="32"/>
        </w:rPr>
      </w:pPr>
    </w:p>
    <w:p w:rsidR="00F50A54" w:rsidRDefault="00F50A54" w:rsidP="00F5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8F11F1">
        <w:rPr>
          <w:rFonts w:ascii="Times New Roman" w:hAnsi="Times New Roman" w:cs="Times New Roman"/>
          <w:sz w:val="28"/>
          <w:szCs w:val="28"/>
        </w:rPr>
        <w:t xml:space="preserve">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50A54" w:rsidRDefault="00F50A54" w:rsidP="00F50A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Единого государственного реестра юридических лиц (в случае обращения </w:t>
      </w:r>
      <w:r w:rsidRPr="009806CB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)</w:t>
      </w:r>
      <w:r w:rsidRPr="009806CB">
        <w:rPr>
          <w:sz w:val="28"/>
          <w:szCs w:val="28"/>
        </w:rPr>
        <w:t>;</w:t>
      </w:r>
    </w:p>
    <w:p w:rsidR="00F50A54" w:rsidRDefault="00F50A54" w:rsidP="00F50A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индивидуальных предпринимателей (в случае обращения индивидуальных предпринимателей)</w:t>
      </w:r>
      <w:r w:rsidRPr="009806CB">
        <w:rPr>
          <w:sz w:val="28"/>
          <w:szCs w:val="28"/>
        </w:rPr>
        <w:t>;</w:t>
      </w:r>
    </w:p>
    <w:p w:rsidR="00F50A54" w:rsidRPr="001E1A42" w:rsidRDefault="00F50A54" w:rsidP="009027B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A0AC8">
        <w:rPr>
          <w:sz w:val="28"/>
          <w:szCs w:val="28"/>
        </w:rPr>
        <w:t>2.</w:t>
      </w:r>
      <w:r w:rsidR="00514D76">
        <w:rPr>
          <w:sz w:val="28"/>
          <w:szCs w:val="28"/>
        </w:rPr>
        <w:t>7</w:t>
      </w:r>
      <w:r w:rsidRPr="00D72CA7">
        <w:rPr>
          <w:sz w:val="28"/>
          <w:szCs w:val="28"/>
        </w:rPr>
        <w:t>.2. В</w:t>
      </w:r>
      <w:r w:rsidR="00FA08D9">
        <w:rPr>
          <w:sz w:val="28"/>
          <w:szCs w:val="28"/>
        </w:rPr>
        <w:t xml:space="preserve"> </w:t>
      </w:r>
      <w:r w:rsidRPr="00D72CA7">
        <w:rPr>
          <w:sz w:val="28"/>
          <w:szCs w:val="28"/>
        </w:rPr>
        <w:t xml:space="preserve"> случае если заявителем  </w:t>
      </w:r>
      <w:r>
        <w:rPr>
          <w:sz w:val="28"/>
          <w:szCs w:val="28"/>
        </w:rPr>
        <w:t>самостоятельно</w:t>
      </w:r>
      <w:r w:rsidRPr="00D72CA7">
        <w:rPr>
          <w:sz w:val="28"/>
          <w:szCs w:val="28"/>
        </w:rPr>
        <w:t xml:space="preserve"> не представлены документы, указанные в</w:t>
      </w:r>
      <w:hyperlink r:id="rId12" w:history="1">
        <w:r w:rsidRPr="00D72CA7">
          <w:rPr>
            <w:sz w:val="28"/>
            <w:szCs w:val="28"/>
          </w:rPr>
          <w:t xml:space="preserve"> пункте </w:t>
        </w:r>
        <w:r w:rsidRPr="008A0AC8">
          <w:rPr>
            <w:sz w:val="28"/>
            <w:szCs w:val="28"/>
          </w:rPr>
          <w:t>2.</w:t>
        </w:r>
        <w:r w:rsidR="00514D76">
          <w:rPr>
            <w:sz w:val="28"/>
            <w:szCs w:val="28"/>
          </w:rPr>
          <w:t>7</w:t>
        </w:r>
        <w:r>
          <w:rPr>
            <w:sz w:val="28"/>
            <w:szCs w:val="28"/>
          </w:rPr>
          <w:t>.1.</w:t>
        </w:r>
        <w:r w:rsidRPr="008F11F1">
          <w:rPr>
            <w:sz w:val="28"/>
            <w:szCs w:val="28"/>
          </w:rPr>
          <w:t xml:space="preserve"> </w:t>
        </w:r>
      </w:hyperlink>
      <w:r w:rsidRPr="00D72CA7">
        <w:rPr>
          <w:sz w:val="28"/>
          <w:szCs w:val="28"/>
        </w:rPr>
        <w:t xml:space="preserve"> настоящего подраздела,  </w:t>
      </w:r>
      <w:r>
        <w:rPr>
          <w:sz w:val="28"/>
          <w:szCs w:val="28"/>
        </w:rPr>
        <w:t xml:space="preserve">Комитет </w:t>
      </w:r>
      <w:r w:rsidRPr="00D72CA7">
        <w:rPr>
          <w:sz w:val="28"/>
          <w:szCs w:val="28"/>
        </w:rPr>
        <w:t xml:space="preserve"> или МФЦ получает документы (</w:t>
      </w:r>
      <w:r w:rsidRPr="00D72CA7">
        <w:rPr>
          <w:sz w:val="28"/>
        </w:rPr>
        <w:t>их копии</w:t>
      </w:r>
      <w:r w:rsidRPr="00D72CA7">
        <w:rPr>
          <w:sz w:val="32"/>
          <w:szCs w:val="28"/>
        </w:rPr>
        <w:t xml:space="preserve"> </w:t>
      </w:r>
      <w:r w:rsidRPr="00D72CA7">
        <w:rPr>
          <w:sz w:val="28"/>
          <w:szCs w:val="28"/>
        </w:rPr>
        <w:t>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</w:t>
      </w:r>
      <w:r>
        <w:rPr>
          <w:sz w:val="28"/>
          <w:szCs w:val="28"/>
        </w:rPr>
        <w:t xml:space="preserve"> и приобщает их к поступившему заявлению</w:t>
      </w:r>
      <w:r w:rsidRPr="00D72C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0A54" w:rsidRPr="002757BD" w:rsidRDefault="00F50A54" w:rsidP="00902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0AC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14D76">
        <w:rPr>
          <w:rFonts w:ascii="Times New Roman" w:hAnsi="Times New Roman" w:cs="Times New Roman"/>
          <w:sz w:val="28"/>
          <w:szCs w:val="28"/>
        </w:rPr>
        <w:t>7</w:t>
      </w:r>
      <w:r w:rsidRPr="002757BD">
        <w:rPr>
          <w:rFonts w:ascii="Times New Roman" w:hAnsi="Times New Roman" w:cs="Times New Roman"/>
          <w:sz w:val="28"/>
          <w:szCs w:val="28"/>
        </w:rPr>
        <w:t>.3. Запрещается требовать от заявителя:</w:t>
      </w:r>
    </w:p>
    <w:p w:rsidR="00F50A54" w:rsidRPr="002757BD" w:rsidRDefault="00F50A54" w:rsidP="00902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7BD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0A54" w:rsidRDefault="00F50A54" w:rsidP="00F5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BD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50A54" w:rsidRPr="002757BD" w:rsidRDefault="00F50A54" w:rsidP="00F5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201" w:rsidRDefault="00C14201" w:rsidP="00C1420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C14201" w:rsidRPr="005B5BAB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39" w:rsidRPr="00C05DDE" w:rsidRDefault="00D42739" w:rsidP="00D4273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</w:t>
      </w:r>
      <w:r>
        <w:rPr>
          <w:sz w:val="28"/>
          <w:szCs w:val="28"/>
        </w:rPr>
        <w:t xml:space="preserve">вие документов, предусмотренных подпунктом </w:t>
      </w:r>
      <w:r w:rsidRPr="00C05DDE">
        <w:rPr>
          <w:sz w:val="28"/>
          <w:szCs w:val="28"/>
        </w:rPr>
        <w:t>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D42739" w:rsidRDefault="00D42739" w:rsidP="00D4273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A9672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не соответствуют требованиям, установленным под</w:t>
      </w:r>
      <w:r w:rsidRPr="00234164">
        <w:rPr>
          <w:sz w:val="28"/>
          <w:szCs w:val="28"/>
        </w:rPr>
        <w:t>пунктом 2.6.</w:t>
      </w:r>
      <w:r>
        <w:rPr>
          <w:sz w:val="28"/>
          <w:szCs w:val="28"/>
        </w:rPr>
        <w:t>4 настоящего Административного регламента.</w:t>
      </w:r>
    </w:p>
    <w:p w:rsidR="00D42739" w:rsidRPr="00A96729" w:rsidRDefault="00D42739" w:rsidP="00D4273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D42739" w:rsidRPr="00A96729" w:rsidRDefault="00D42739" w:rsidP="00D4273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1A3729" w:rsidRDefault="001A3729" w:rsidP="00C14201">
      <w:pPr>
        <w:jc w:val="center"/>
        <w:rPr>
          <w:b/>
          <w:bCs/>
          <w:sz w:val="28"/>
          <w:szCs w:val="28"/>
        </w:rPr>
      </w:pPr>
    </w:p>
    <w:p w:rsidR="00C14201" w:rsidRPr="001D3937" w:rsidRDefault="00C14201" w:rsidP="00C14201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1D3937">
        <w:rPr>
          <w:b/>
          <w:bCs/>
          <w:sz w:val="28"/>
          <w:szCs w:val="28"/>
        </w:rPr>
        <w:t xml:space="preserve">. Исчерпывающий перечень оснований для </w:t>
      </w:r>
      <w:r>
        <w:rPr>
          <w:b/>
          <w:bCs/>
          <w:sz w:val="28"/>
          <w:szCs w:val="28"/>
        </w:rPr>
        <w:t xml:space="preserve"> приостановлении и (или) </w:t>
      </w:r>
      <w:r w:rsidRPr="001D3937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C14201" w:rsidRDefault="00C14201" w:rsidP="00C142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A87" w:rsidRPr="00D52B6D" w:rsidRDefault="0048776B" w:rsidP="00BB2A8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2.9.1.</w:t>
      </w:r>
      <w:r w:rsidR="00BB2A87" w:rsidRPr="00D52B6D">
        <w:rPr>
          <w:rFonts w:ascii="Times New Roman" w:hAnsi="Times New Roman"/>
          <w:sz w:val="28"/>
        </w:rPr>
        <w:t>В предоставлении муниципальной услуги отказывается</w:t>
      </w:r>
      <w:r w:rsidR="00BB2A87">
        <w:rPr>
          <w:rFonts w:ascii="Times New Roman" w:hAnsi="Times New Roman"/>
          <w:sz w:val="28"/>
        </w:rPr>
        <w:t xml:space="preserve"> в </w:t>
      </w:r>
      <w:r w:rsidR="00BB2A87" w:rsidRPr="00D52B6D">
        <w:rPr>
          <w:rFonts w:ascii="Times New Roman" w:hAnsi="Times New Roman"/>
          <w:sz w:val="28"/>
        </w:rPr>
        <w:t>следующих случаях:</w:t>
      </w:r>
    </w:p>
    <w:p w:rsidR="00BB2A87" w:rsidRPr="00D52B6D" w:rsidRDefault="00BB2A87" w:rsidP="00BB2A87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D52B6D">
        <w:rPr>
          <w:rFonts w:ascii="Times New Roman" w:hAnsi="Times New Roman"/>
          <w:b/>
          <w:sz w:val="28"/>
        </w:rPr>
        <w:t>а) без проведения аукциона (конкурса):</w:t>
      </w:r>
    </w:p>
    <w:p w:rsidR="00BB2A87" w:rsidRPr="00D52B6D" w:rsidRDefault="00BB2A87" w:rsidP="00BB2A8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D52B6D">
        <w:rPr>
          <w:rFonts w:ascii="Times New Roman" w:hAnsi="Times New Roman"/>
          <w:sz w:val="28"/>
        </w:rPr>
        <w:t>- наличие в предоставленных документах недостоверной или искаженной информации;</w:t>
      </w:r>
    </w:p>
    <w:p w:rsidR="00BB2A87" w:rsidRPr="00D52B6D" w:rsidRDefault="00BB2A87" w:rsidP="00BB2A8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D52B6D">
        <w:rPr>
          <w:rFonts w:ascii="Times New Roman" w:hAnsi="Times New Roman"/>
          <w:sz w:val="28"/>
        </w:rPr>
        <w:t xml:space="preserve">- предоставления </w:t>
      </w:r>
      <w:r>
        <w:rPr>
          <w:rFonts w:ascii="Times New Roman" w:hAnsi="Times New Roman"/>
          <w:sz w:val="28"/>
        </w:rPr>
        <w:t>неполного</w:t>
      </w:r>
      <w:r w:rsidRPr="00D52B6D">
        <w:rPr>
          <w:rFonts w:ascii="Times New Roman" w:hAnsi="Times New Roman"/>
          <w:sz w:val="28"/>
        </w:rPr>
        <w:t xml:space="preserve"> комплекта документов, требуемых согласно подпункту 2.6.1  настоящего Административного регламента;</w:t>
      </w:r>
    </w:p>
    <w:p w:rsidR="00BB2A87" w:rsidRPr="00D52B6D" w:rsidRDefault="00BB2A87" w:rsidP="00BB2A8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D52B6D">
        <w:rPr>
          <w:rFonts w:ascii="Times New Roman" w:hAnsi="Times New Roman"/>
          <w:sz w:val="28"/>
        </w:rPr>
        <w:t>- отсутствие в реестре муниципальной собственности муниципального образования «Вяземский район» Смоленской области имущества, указанного в заявлении потребителя муниципальной услуги;</w:t>
      </w:r>
    </w:p>
    <w:p w:rsidR="00BB2A87" w:rsidRPr="00D52B6D" w:rsidRDefault="00BB2A87" w:rsidP="00BB2A87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D52B6D">
        <w:rPr>
          <w:rFonts w:ascii="Times New Roman" w:hAnsi="Times New Roman"/>
          <w:sz w:val="28"/>
        </w:rPr>
        <w:t>- испрашиваемое заявителем имущество не планируется сдавать в аренду.</w:t>
      </w:r>
    </w:p>
    <w:p w:rsidR="00BB2A87" w:rsidRPr="00D52B6D" w:rsidRDefault="00BB2A87" w:rsidP="00BB2A87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D52B6D">
        <w:rPr>
          <w:rFonts w:ascii="Times New Roman" w:hAnsi="Times New Roman"/>
          <w:b/>
          <w:sz w:val="28"/>
        </w:rPr>
        <w:t>б) при проведении  аукциона (конкурса):</w:t>
      </w:r>
    </w:p>
    <w:p w:rsidR="00BB2A87" w:rsidRPr="00D52B6D" w:rsidRDefault="00BB2A87" w:rsidP="009027BF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D52B6D">
        <w:rPr>
          <w:rFonts w:ascii="Times New Roman" w:hAnsi="Times New Roman"/>
          <w:sz w:val="28"/>
        </w:rPr>
        <w:t>- в случаях, установленных в аукционной (конкурсной) документации;</w:t>
      </w:r>
    </w:p>
    <w:p w:rsidR="00BB2A87" w:rsidRPr="00D52B6D" w:rsidRDefault="00BB2A87" w:rsidP="009027BF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D52B6D">
        <w:rPr>
          <w:rFonts w:ascii="Times New Roman" w:hAnsi="Times New Roman"/>
          <w:sz w:val="28"/>
        </w:rPr>
        <w:t>- предоставления неполного  комплекта документов, требуемых согласно подпункту 2.6.2  настоящего Административного регламента;</w:t>
      </w:r>
    </w:p>
    <w:p w:rsidR="00BB2A87" w:rsidRPr="00D52B6D" w:rsidRDefault="00BB2A87" w:rsidP="009027BF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D52B6D">
        <w:rPr>
          <w:rFonts w:ascii="Times New Roman" w:hAnsi="Times New Roman"/>
          <w:sz w:val="28"/>
        </w:rPr>
        <w:t xml:space="preserve">- предоставление претендентом на участие в торгах документов, заполненных неразборчивым почерком либо оформленных ненадлежащим </w:t>
      </w:r>
      <w:r w:rsidRPr="00D52B6D">
        <w:rPr>
          <w:rFonts w:ascii="Times New Roman" w:hAnsi="Times New Roman"/>
          <w:sz w:val="28"/>
        </w:rPr>
        <w:lastRenderedPageBreak/>
        <w:t>образом.</w:t>
      </w:r>
    </w:p>
    <w:p w:rsidR="00BB2A87" w:rsidRPr="00D52B6D" w:rsidRDefault="00BB2A87" w:rsidP="00BB2A8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14201" w:rsidRDefault="00C14201" w:rsidP="00C14201">
      <w:pPr>
        <w:jc w:val="center"/>
        <w:rPr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10</w:t>
      </w:r>
      <w:r w:rsidRPr="001D3937">
        <w:rPr>
          <w:b/>
          <w:bCs/>
          <w:sz w:val="28"/>
          <w:szCs w:val="28"/>
        </w:rPr>
        <w:t xml:space="preserve">. </w:t>
      </w:r>
      <w:r w:rsidRPr="00F34B7C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  <w:r w:rsidRPr="001D3937">
        <w:rPr>
          <w:bCs/>
          <w:sz w:val="28"/>
          <w:szCs w:val="28"/>
        </w:rPr>
        <w:t xml:space="preserve">        </w:t>
      </w:r>
    </w:p>
    <w:p w:rsidR="00C14201" w:rsidRDefault="00C14201" w:rsidP="00C14201">
      <w:pPr>
        <w:jc w:val="center"/>
        <w:rPr>
          <w:bCs/>
          <w:sz w:val="28"/>
          <w:szCs w:val="28"/>
        </w:rPr>
      </w:pPr>
    </w:p>
    <w:p w:rsidR="00C14201" w:rsidRPr="001D3937" w:rsidRDefault="00C14201" w:rsidP="00C14201">
      <w:pPr>
        <w:ind w:firstLine="708"/>
        <w:rPr>
          <w:sz w:val="28"/>
          <w:szCs w:val="28"/>
        </w:rPr>
      </w:pPr>
      <w:r w:rsidRPr="001D3937">
        <w:rPr>
          <w:bCs/>
          <w:sz w:val="28"/>
          <w:szCs w:val="28"/>
        </w:rPr>
        <w:t xml:space="preserve">Для получения муниципальной услуги требуется </w:t>
      </w:r>
      <w:r w:rsidR="006B4A29">
        <w:rPr>
          <w:sz w:val="28"/>
          <w:szCs w:val="28"/>
        </w:rPr>
        <w:t>выписка из: Единого государственного реестра юридических лиц; Единого государственного реестра индивидуальных предпринимателей.</w:t>
      </w:r>
    </w:p>
    <w:p w:rsidR="00C14201" w:rsidRDefault="00C14201" w:rsidP="00C142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4201" w:rsidRPr="001D3937" w:rsidRDefault="00C14201" w:rsidP="00C14201">
      <w:pPr>
        <w:jc w:val="center"/>
        <w:rPr>
          <w:b/>
          <w:bCs/>
          <w:sz w:val="28"/>
          <w:szCs w:val="28"/>
        </w:rPr>
      </w:pPr>
      <w:r w:rsidRPr="001D3937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1D393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Порядок, р</w:t>
      </w:r>
      <w:r w:rsidRPr="001D3937">
        <w:rPr>
          <w:b/>
          <w:bCs/>
          <w:sz w:val="28"/>
          <w:szCs w:val="28"/>
        </w:rPr>
        <w:t xml:space="preserve">азмер </w:t>
      </w:r>
      <w:r>
        <w:rPr>
          <w:b/>
          <w:bCs/>
          <w:sz w:val="28"/>
          <w:szCs w:val="28"/>
        </w:rPr>
        <w:t xml:space="preserve"> и основания взимания государственной пошлины или иной </w:t>
      </w:r>
      <w:r w:rsidRPr="001D3937">
        <w:rPr>
          <w:b/>
          <w:bCs/>
          <w:sz w:val="28"/>
          <w:szCs w:val="28"/>
        </w:rPr>
        <w:t xml:space="preserve">платы, взимаемой </w:t>
      </w:r>
      <w:r>
        <w:rPr>
          <w:b/>
          <w:bCs/>
          <w:sz w:val="28"/>
          <w:szCs w:val="28"/>
        </w:rPr>
        <w:t>за</w:t>
      </w:r>
      <w:r w:rsidRPr="001D3937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 xml:space="preserve">е </w:t>
      </w:r>
      <w:r w:rsidRPr="001D3937">
        <w:rPr>
          <w:b/>
          <w:bCs/>
          <w:sz w:val="28"/>
          <w:szCs w:val="28"/>
        </w:rPr>
        <w:t xml:space="preserve"> муниципальной услуги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Муниципальная услуга предоставляется бесплатно.</w:t>
      </w:r>
    </w:p>
    <w:p w:rsidR="00C14201" w:rsidRDefault="00C14201" w:rsidP="00C14201">
      <w:pPr>
        <w:ind w:firstLine="720"/>
        <w:jc w:val="both"/>
        <w:rPr>
          <w:b/>
          <w:sz w:val="28"/>
          <w:szCs w:val="28"/>
        </w:rPr>
      </w:pPr>
    </w:p>
    <w:p w:rsidR="00C14201" w:rsidRDefault="00C14201" w:rsidP="00C1420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8D01D9">
        <w:rPr>
          <w:b/>
          <w:sz w:val="28"/>
          <w:szCs w:val="28"/>
        </w:rPr>
        <w:t>Порядок, размер и основания взимания</w:t>
      </w:r>
      <w:r>
        <w:rPr>
          <w:b/>
          <w:sz w:val="28"/>
          <w:szCs w:val="28"/>
        </w:rPr>
        <w:t xml:space="preserve">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C14201" w:rsidRDefault="00C14201" w:rsidP="00C14201">
      <w:pPr>
        <w:ind w:firstLine="720"/>
        <w:jc w:val="both"/>
        <w:rPr>
          <w:b/>
          <w:sz w:val="28"/>
          <w:szCs w:val="28"/>
        </w:rPr>
      </w:pPr>
    </w:p>
    <w:p w:rsidR="00C14201" w:rsidRDefault="00C14201" w:rsidP="00C14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предусмотрено.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</w:p>
    <w:p w:rsidR="00C14201" w:rsidRPr="006F2F67" w:rsidRDefault="00C14201" w:rsidP="00C142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3ADB"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Pr="001D3937">
        <w:rPr>
          <w:b/>
          <w:bCs/>
          <w:sz w:val="28"/>
          <w:szCs w:val="28"/>
        </w:rPr>
        <w:t xml:space="preserve">. </w:t>
      </w:r>
      <w:r w:rsidRPr="006F2F6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</w:p>
    <w:p w:rsidR="00C14201" w:rsidRPr="006F2F67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67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:rsidR="00C14201" w:rsidRPr="006F2F67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67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C14201" w:rsidRPr="006F2F67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67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C14201" w:rsidRPr="006F2F67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67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C14201" w:rsidRDefault="00C14201" w:rsidP="00C142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14201" w:rsidRPr="000C4256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256">
        <w:rPr>
          <w:rFonts w:ascii="Times New Roman" w:hAnsi="Times New Roman" w:cs="Times New Roman"/>
          <w:sz w:val="28"/>
          <w:szCs w:val="28"/>
        </w:rPr>
        <w:t>.1. Время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Pr="000C425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получения муниципальной услуги не должно превышать 15 минут.</w:t>
      </w:r>
    </w:p>
    <w:p w:rsidR="00C14201" w:rsidRPr="000C4256" w:rsidRDefault="00C14201" w:rsidP="00C14201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C4256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3</w:t>
      </w:r>
      <w:r w:rsidRPr="000C4256">
        <w:rPr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 и (или) Региональный портал.</w:t>
      </w:r>
    </w:p>
    <w:p w:rsidR="00C14201" w:rsidRPr="000C4256" w:rsidRDefault="00C14201" w:rsidP="00C14201">
      <w:pPr>
        <w:tabs>
          <w:tab w:val="left" w:pos="12"/>
          <w:tab w:val="left" w:pos="1019"/>
        </w:tabs>
        <w:ind w:firstLine="709"/>
        <w:jc w:val="both"/>
        <w:rPr>
          <w:i/>
          <w:iCs/>
          <w:sz w:val="28"/>
          <w:szCs w:val="28"/>
        </w:rPr>
      </w:pPr>
      <w:r w:rsidRPr="000C4256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</w:t>
      </w:r>
    </w:p>
    <w:p w:rsidR="00C14201" w:rsidRPr="000C4256" w:rsidRDefault="00C14201" w:rsidP="00C14201">
      <w:pPr>
        <w:ind w:firstLine="709"/>
        <w:jc w:val="both"/>
        <w:rPr>
          <w:sz w:val="28"/>
          <w:szCs w:val="28"/>
        </w:rPr>
      </w:pPr>
      <w:r w:rsidRPr="000C425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C4256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4201" w:rsidRDefault="00C14201" w:rsidP="00C14201">
      <w:pPr>
        <w:jc w:val="both"/>
        <w:rPr>
          <w:sz w:val="30"/>
          <w:szCs w:val="30"/>
        </w:rPr>
      </w:pPr>
    </w:p>
    <w:p w:rsidR="00C14201" w:rsidRPr="00F223A1" w:rsidRDefault="00C14201" w:rsidP="00C142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D51EC">
        <w:rPr>
          <w:rFonts w:ascii="Times New Roman" w:hAnsi="Times New Roman" w:cs="Times New Roman"/>
          <w:b/>
          <w:sz w:val="28"/>
          <w:szCs w:val="28"/>
        </w:rPr>
        <w:t>2.14.</w:t>
      </w:r>
      <w:r w:rsidRPr="001D3937">
        <w:rPr>
          <w:b/>
          <w:sz w:val="28"/>
          <w:szCs w:val="28"/>
        </w:rPr>
        <w:t xml:space="preserve"> </w:t>
      </w:r>
      <w:r w:rsidRPr="00F223A1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C14201" w:rsidRPr="00F223A1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A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C14201" w:rsidRPr="00F223A1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A1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C14201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A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в электронной форме</w:t>
      </w:r>
    </w:p>
    <w:p w:rsidR="00C14201" w:rsidRPr="00F223A1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01" w:rsidRDefault="00C14201" w:rsidP="00C1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1D3937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C14201" w:rsidRPr="00D81AB8" w:rsidRDefault="00C14201" w:rsidP="00C142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C14201" w:rsidRPr="001D3937" w:rsidRDefault="00C14201" w:rsidP="00C14201">
      <w:pPr>
        <w:ind w:firstLine="708"/>
        <w:rPr>
          <w:sz w:val="28"/>
          <w:szCs w:val="28"/>
        </w:rPr>
      </w:pPr>
    </w:p>
    <w:p w:rsidR="00C14201" w:rsidRPr="00B46DF9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EC">
        <w:rPr>
          <w:rFonts w:ascii="Times New Roman" w:hAnsi="Times New Roman" w:cs="Times New Roman"/>
          <w:b/>
          <w:sz w:val="28"/>
          <w:szCs w:val="28"/>
        </w:rPr>
        <w:t>2.15</w:t>
      </w:r>
      <w:r w:rsidRPr="001D3937">
        <w:rPr>
          <w:b/>
          <w:sz w:val="28"/>
          <w:szCs w:val="28"/>
        </w:rPr>
        <w:t xml:space="preserve">. </w:t>
      </w:r>
      <w:r w:rsidRPr="00B46DF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</w:t>
      </w:r>
      <w:r w:rsidRPr="00B46DF9">
        <w:rPr>
          <w:rFonts w:ascii="Times New Roman" w:hAnsi="Times New Roman" w:cs="Times New Roman"/>
          <w:sz w:val="28"/>
          <w:szCs w:val="28"/>
        </w:rPr>
        <w:lastRenderedPageBreak/>
        <w:t>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1420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C14201" w:rsidRPr="001D3937" w:rsidRDefault="00C14201" w:rsidP="00C14201">
      <w:pPr>
        <w:jc w:val="center"/>
        <w:rPr>
          <w:sz w:val="28"/>
          <w:szCs w:val="28"/>
        </w:rPr>
      </w:pPr>
    </w:p>
    <w:p w:rsidR="00C14201" w:rsidRPr="00420BDF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DF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420BD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DF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C14201" w:rsidRPr="00B46DF9" w:rsidRDefault="00C14201" w:rsidP="00C14201">
      <w:pPr>
        <w:pStyle w:val="ConsPlusNormal"/>
        <w:numPr>
          <w:ilvl w:val="0"/>
          <w:numId w:val="13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14201" w:rsidRPr="00B46DF9" w:rsidRDefault="00C14201" w:rsidP="00C14201">
      <w:pPr>
        <w:pStyle w:val="ConsPlusNormal"/>
        <w:numPr>
          <w:ilvl w:val="0"/>
          <w:numId w:val="13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C14201" w:rsidRPr="00B46DF9" w:rsidRDefault="00C14201" w:rsidP="00C14201">
      <w:pPr>
        <w:pStyle w:val="ConsPlusNormal"/>
        <w:numPr>
          <w:ilvl w:val="0"/>
          <w:numId w:val="13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C14201" w:rsidRPr="00B46DF9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DF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C14201" w:rsidRPr="00B46DF9" w:rsidRDefault="00C14201" w:rsidP="00C14201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14201" w:rsidRPr="00B46DF9" w:rsidRDefault="00C14201" w:rsidP="00C14201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14201" w:rsidRPr="00B46DF9" w:rsidRDefault="00C14201" w:rsidP="00C14201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C14201" w:rsidRPr="00B46DF9" w:rsidRDefault="00C14201" w:rsidP="00C14201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C14201" w:rsidRPr="00B46DF9" w:rsidRDefault="00C14201" w:rsidP="00C14201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 xml:space="preserve">  возможность получения информации о ходе предоставления муниципальной услуги;</w:t>
      </w:r>
    </w:p>
    <w:p w:rsidR="00C14201" w:rsidRDefault="00C14201" w:rsidP="00C14201">
      <w:pPr>
        <w:pStyle w:val="ConsPlusNormal"/>
        <w:numPr>
          <w:ilvl w:val="0"/>
          <w:numId w:val="12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768F">
        <w:rPr>
          <w:rFonts w:ascii="Times New Roman" w:hAnsi="Times New Roman" w:cs="Times New Roman"/>
          <w:sz w:val="28"/>
          <w:szCs w:val="28"/>
        </w:rPr>
        <w:t>возможность получения услуги в электронной форме.</w:t>
      </w:r>
    </w:p>
    <w:p w:rsidR="00C14201" w:rsidRDefault="00C14201" w:rsidP="00C14201">
      <w:pPr>
        <w:jc w:val="center"/>
        <w:rPr>
          <w:bCs/>
          <w:sz w:val="28"/>
          <w:szCs w:val="28"/>
        </w:rPr>
      </w:pPr>
    </w:p>
    <w:p w:rsidR="00C14201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5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>.</w:t>
      </w:r>
      <w:r w:rsidRPr="009A665A">
        <w:rPr>
          <w:b/>
          <w:sz w:val="28"/>
          <w:szCs w:val="28"/>
        </w:rPr>
        <w:t xml:space="preserve"> </w:t>
      </w:r>
      <w:r w:rsidRPr="00B46DF9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C14201" w:rsidRPr="00B46DF9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2"/>
      <w:bookmarkEnd w:id="4"/>
      <w:r w:rsidRPr="00D66D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Pr="00D66D06"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</w:t>
      </w:r>
      <w:r w:rsidR="00FA08D9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FA08D9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 xml:space="preserve"> портала и/или Регионального </w:t>
      </w:r>
      <w:r w:rsidR="00FA08D9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 мониторинг хода предоставления муниципальной услуги.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0"/>
      <w:bookmarkEnd w:id="5"/>
      <w:r w:rsidRPr="00D66D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 pdf.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C14201" w:rsidRPr="00D66D0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14201" w:rsidRDefault="00FA08D9" w:rsidP="00C142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8D9" w:rsidRPr="005B5BAB" w:rsidRDefault="00FA08D9" w:rsidP="00C14201">
      <w:pPr>
        <w:rPr>
          <w:sz w:val="28"/>
          <w:szCs w:val="28"/>
        </w:rPr>
      </w:pPr>
    </w:p>
    <w:p w:rsidR="00C14201" w:rsidRPr="00B46DF9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</w:t>
      </w:r>
      <w:r w:rsidRPr="000A5506">
        <w:rPr>
          <w:b/>
          <w:sz w:val="28"/>
          <w:szCs w:val="28"/>
        </w:rPr>
        <w:t xml:space="preserve">. </w:t>
      </w:r>
      <w:r w:rsidRPr="00B46DF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C14201" w:rsidRPr="000A5506" w:rsidRDefault="00C14201" w:rsidP="00C14201">
      <w:pPr>
        <w:jc w:val="center"/>
        <w:rPr>
          <w:b/>
          <w:sz w:val="28"/>
          <w:szCs w:val="28"/>
        </w:rPr>
      </w:pPr>
    </w:p>
    <w:p w:rsidR="00C14201" w:rsidRPr="006A10EB" w:rsidRDefault="00C14201" w:rsidP="00C14201">
      <w:pPr>
        <w:ind w:firstLine="708"/>
        <w:jc w:val="both"/>
        <w:rPr>
          <w:sz w:val="28"/>
          <w:szCs w:val="28"/>
        </w:rPr>
      </w:pPr>
      <w:r w:rsidRPr="006A10EB">
        <w:rPr>
          <w:sz w:val="28"/>
          <w:szCs w:val="28"/>
        </w:rPr>
        <w:t>Муниципальная услуга включает в себя следующие  административные процедуры</w:t>
      </w:r>
      <w:r>
        <w:rPr>
          <w:sz w:val="28"/>
          <w:szCs w:val="28"/>
        </w:rPr>
        <w:t>:</w:t>
      </w:r>
    </w:p>
    <w:p w:rsidR="00C14201" w:rsidRPr="001D3937" w:rsidRDefault="00C14201" w:rsidP="00C1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4201" w:rsidRPr="00BD00AC" w:rsidRDefault="00C14201" w:rsidP="00C14201">
      <w:pPr>
        <w:pStyle w:val="af3"/>
        <w:numPr>
          <w:ilvl w:val="0"/>
          <w:numId w:val="14"/>
        </w:numPr>
        <w:jc w:val="both"/>
        <w:rPr>
          <w:sz w:val="28"/>
          <w:szCs w:val="28"/>
        </w:rPr>
      </w:pPr>
      <w:r w:rsidRPr="00BD00AC">
        <w:rPr>
          <w:sz w:val="28"/>
          <w:szCs w:val="28"/>
        </w:rPr>
        <w:t>Приём и регистрация заявления и документов заявителя.</w:t>
      </w:r>
    </w:p>
    <w:p w:rsidR="00C14201" w:rsidRPr="00D81AB8" w:rsidRDefault="00C14201" w:rsidP="00C1420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81AB8">
        <w:rPr>
          <w:rFonts w:ascii="Times New Roman" w:hAnsi="Times New Roman" w:cs="Times New Roman"/>
          <w:sz w:val="28"/>
          <w:szCs w:val="28"/>
        </w:rPr>
        <w:t>кспертиза документов, представленных заявителем (представителем заявителя);</w:t>
      </w:r>
    </w:p>
    <w:p w:rsidR="00C14201" w:rsidRPr="001D3937" w:rsidRDefault="00C14201" w:rsidP="00C14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339D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направление межведомственного запроса;</w:t>
      </w:r>
    </w:p>
    <w:p w:rsidR="00C14201" w:rsidRPr="001D3937" w:rsidRDefault="00C14201" w:rsidP="00C1420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Рассмотрение </w:t>
      </w:r>
      <w:r w:rsidRPr="001D3937">
        <w:rPr>
          <w:bCs/>
          <w:sz w:val="28"/>
          <w:szCs w:val="28"/>
        </w:rPr>
        <w:t xml:space="preserve">комитетом </w:t>
      </w:r>
      <w:r w:rsidR="00FF66EF">
        <w:rPr>
          <w:bCs/>
          <w:sz w:val="28"/>
          <w:szCs w:val="28"/>
        </w:rPr>
        <w:t>заявления</w:t>
      </w:r>
      <w:r w:rsidRPr="001D3937">
        <w:rPr>
          <w:bCs/>
          <w:sz w:val="28"/>
          <w:szCs w:val="28"/>
        </w:rPr>
        <w:t xml:space="preserve"> и предо</w:t>
      </w:r>
      <w:r w:rsidR="00FF66EF">
        <w:rPr>
          <w:bCs/>
          <w:sz w:val="28"/>
          <w:szCs w:val="28"/>
        </w:rPr>
        <w:t>ставленных документов.</w:t>
      </w:r>
    </w:p>
    <w:p w:rsidR="00C14201" w:rsidRDefault="00C14201" w:rsidP="00C14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D3937">
        <w:rPr>
          <w:sz w:val="28"/>
          <w:szCs w:val="28"/>
        </w:rPr>
        <w:t xml:space="preserve"> </w:t>
      </w:r>
      <w:r w:rsidRPr="001D3937">
        <w:rPr>
          <w:bCs/>
          <w:sz w:val="28"/>
          <w:szCs w:val="28"/>
        </w:rPr>
        <w:t xml:space="preserve">Подготовка и </w:t>
      </w:r>
      <w:r w:rsidR="00FF66EF">
        <w:rPr>
          <w:bCs/>
          <w:sz w:val="28"/>
          <w:szCs w:val="28"/>
        </w:rPr>
        <w:t>заключение договора аренды или отказ</w:t>
      </w:r>
      <w:r>
        <w:rPr>
          <w:bCs/>
          <w:sz w:val="28"/>
          <w:szCs w:val="28"/>
        </w:rPr>
        <w:t xml:space="preserve"> </w:t>
      </w:r>
      <w:r w:rsidR="00FF66EF">
        <w:rPr>
          <w:bCs/>
          <w:sz w:val="28"/>
          <w:szCs w:val="28"/>
        </w:rPr>
        <w:t xml:space="preserve"> в его заключении</w:t>
      </w:r>
      <w:r w:rsidRPr="00BA6DF8">
        <w:rPr>
          <w:sz w:val="28"/>
          <w:szCs w:val="28"/>
        </w:rPr>
        <w:t>.</w:t>
      </w:r>
    </w:p>
    <w:p w:rsidR="00FF66EF" w:rsidRDefault="00FF66EF" w:rsidP="00C1420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6) Предоставление муниципальной услуги по результатам  проведения торгов</w:t>
      </w:r>
      <w:r w:rsidR="00355568">
        <w:rPr>
          <w:sz w:val="28"/>
          <w:szCs w:val="28"/>
        </w:rPr>
        <w:t>.</w:t>
      </w:r>
    </w:p>
    <w:p w:rsidR="00C14201" w:rsidRPr="006A7A1C" w:rsidRDefault="00355568" w:rsidP="003555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1C">
        <w:rPr>
          <w:rFonts w:ascii="Times New Roman" w:hAnsi="Times New Roman" w:cs="Times New Roman"/>
          <w:sz w:val="28"/>
          <w:szCs w:val="28"/>
        </w:rPr>
        <w:t>7</w:t>
      </w:r>
      <w:r w:rsidR="00C14201" w:rsidRPr="006A7A1C">
        <w:rPr>
          <w:rFonts w:ascii="Times New Roman" w:hAnsi="Times New Roman" w:cs="Times New Roman"/>
          <w:sz w:val="28"/>
          <w:szCs w:val="28"/>
        </w:rPr>
        <w:t>)  Выдача (направление) результатов предоставления муниципальной услуги.</w:t>
      </w:r>
    </w:p>
    <w:p w:rsidR="00C14201" w:rsidRDefault="00C14201" w:rsidP="00C14201">
      <w:pPr>
        <w:ind w:firstLine="720"/>
        <w:jc w:val="both"/>
        <w:rPr>
          <w:sz w:val="28"/>
          <w:szCs w:val="28"/>
        </w:rPr>
      </w:pPr>
      <w:r w:rsidRPr="001D3937">
        <w:rPr>
          <w:bCs/>
          <w:sz w:val="28"/>
          <w:szCs w:val="28"/>
        </w:rPr>
        <w:t xml:space="preserve">Последовательность действий при предоставлении муниципальной услуги указана в </w:t>
      </w:r>
      <w:hyperlink w:anchor="P628" w:history="1">
        <w:r>
          <w:rPr>
            <w:sz w:val="28"/>
            <w:szCs w:val="28"/>
          </w:rPr>
          <w:t>б</w:t>
        </w:r>
        <w:r w:rsidRPr="00D81AB8">
          <w:rPr>
            <w:sz w:val="28"/>
            <w:szCs w:val="28"/>
          </w:rPr>
          <w:t>лок-схем</w:t>
        </w:r>
      </w:hyperlink>
      <w:r w:rsidRPr="002D471C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предоставления муниципальной</w:t>
      </w:r>
      <w:r w:rsidRPr="00D81AB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в приложении №</w:t>
      </w:r>
      <w:r w:rsidRPr="001D3937">
        <w:rPr>
          <w:sz w:val="28"/>
          <w:szCs w:val="28"/>
        </w:rPr>
        <w:t xml:space="preserve"> </w:t>
      </w:r>
      <w:r w:rsidR="00355568">
        <w:rPr>
          <w:sz w:val="28"/>
          <w:szCs w:val="28"/>
        </w:rPr>
        <w:t>3</w:t>
      </w:r>
      <w:r w:rsidRPr="001D3937">
        <w:rPr>
          <w:sz w:val="28"/>
          <w:szCs w:val="28"/>
        </w:rPr>
        <w:t xml:space="preserve"> к настоящему Административному регламенту.</w:t>
      </w:r>
    </w:p>
    <w:p w:rsidR="00C14201" w:rsidRDefault="00C14201" w:rsidP="00C14201">
      <w:pPr>
        <w:ind w:firstLine="720"/>
        <w:jc w:val="both"/>
        <w:rPr>
          <w:sz w:val="28"/>
          <w:szCs w:val="28"/>
        </w:rPr>
      </w:pPr>
    </w:p>
    <w:p w:rsidR="00C14201" w:rsidRPr="001D3937" w:rsidRDefault="00C14201" w:rsidP="00C14201">
      <w:pPr>
        <w:jc w:val="center"/>
        <w:rPr>
          <w:b/>
          <w:sz w:val="28"/>
          <w:szCs w:val="28"/>
        </w:rPr>
      </w:pPr>
      <w:r w:rsidRPr="001D393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1D3937">
        <w:rPr>
          <w:b/>
          <w:sz w:val="28"/>
          <w:szCs w:val="28"/>
        </w:rPr>
        <w:t>. Приём и регистрация заявления и документов заявителя</w:t>
      </w:r>
    </w:p>
    <w:p w:rsidR="00C14201" w:rsidRPr="001D3937" w:rsidRDefault="00C14201" w:rsidP="00C14201">
      <w:pPr>
        <w:jc w:val="both"/>
        <w:rPr>
          <w:sz w:val="28"/>
          <w:szCs w:val="28"/>
        </w:rPr>
      </w:pPr>
    </w:p>
    <w:p w:rsidR="00C14201" w:rsidRDefault="00C14201" w:rsidP="00C14201">
      <w:pPr>
        <w:ind w:firstLine="720"/>
        <w:jc w:val="both"/>
        <w:rPr>
          <w:color w:val="000000"/>
          <w:sz w:val="28"/>
          <w:szCs w:val="28"/>
        </w:rPr>
      </w:pPr>
      <w:r w:rsidRPr="00452B11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452B11">
        <w:rPr>
          <w:sz w:val="28"/>
          <w:szCs w:val="28"/>
        </w:rPr>
        <w:t xml:space="preserve"> Основанием для начала административной процедуры </w:t>
      </w:r>
      <w:r>
        <w:rPr>
          <w:sz w:val="28"/>
          <w:szCs w:val="28"/>
        </w:rPr>
        <w:t xml:space="preserve">является обращение заявителя </w:t>
      </w:r>
      <w:r w:rsidRPr="00452B11">
        <w:rPr>
          <w:color w:val="000000"/>
          <w:sz w:val="28"/>
          <w:szCs w:val="28"/>
        </w:rPr>
        <w:t xml:space="preserve"> с заявлением и прил</w:t>
      </w:r>
      <w:r>
        <w:rPr>
          <w:color w:val="000000"/>
          <w:sz w:val="28"/>
          <w:szCs w:val="28"/>
        </w:rPr>
        <w:t xml:space="preserve">агаемыми </w:t>
      </w:r>
      <w:r w:rsidRPr="00452B11">
        <w:rPr>
          <w:color w:val="000000"/>
          <w:sz w:val="28"/>
          <w:szCs w:val="28"/>
        </w:rPr>
        <w:t>к нему документами</w:t>
      </w:r>
      <w:r>
        <w:rPr>
          <w:color w:val="000000"/>
          <w:sz w:val="28"/>
          <w:szCs w:val="28"/>
        </w:rPr>
        <w:t xml:space="preserve">, </w:t>
      </w:r>
      <w:r w:rsidRPr="00452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необходимыми для предоставления муниципальной услуги. </w:t>
      </w:r>
    </w:p>
    <w:p w:rsidR="00C14201" w:rsidRPr="00452B11" w:rsidRDefault="00C14201" w:rsidP="00C142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предоставляется заявителем (представителем заявителя) </w:t>
      </w:r>
      <w:r w:rsidRPr="00452B11">
        <w:rPr>
          <w:color w:val="000000"/>
          <w:sz w:val="28"/>
          <w:szCs w:val="28"/>
        </w:rPr>
        <w:t xml:space="preserve">лично в </w:t>
      </w:r>
      <w:r>
        <w:rPr>
          <w:color w:val="000000"/>
          <w:sz w:val="28"/>
          <w:szCs w:val="28"/>
        </w:rPr>
        <w:t>комитет Администрации,</w:t>
      </w:r>
      <w:r w:rsidRPr="00452B11">
        <w:rPr>
          <w:color w:val="000000"/>
          <w:sz w:val="28"/>
          <w:szCs w:val="28"/>
        </w:rPr>
        <w:t xml:space="preserve"> либо поступление за</w:t>
      </w:r>
      <w:r>
        <w:rPr>
          <w:color w:val="000000"/>
          <w:sz w:val="28"/>
          <w:szCs w:val="28"/>
        </w:rPr>
        <w:t>явления</w:t>
      </w:r>
      <w:r w:rsidRPr="00452B1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комитет </w:t>
      </w:r>
      <w:r w:rsidRPr="00452B1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452B11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</w:t>
      </w:r>
      <w:r>
        <w:rPr>
          <w:color w:val="000000"/>
          <w:sz w:val="28"/>
          <w:szCs w:val="28"/>
        </w:rPr>
        <w:t>тал и (или) Региональный портал,</w:t>
      </w:r>
      <w:r w:rsidRPr="0012537F">
        <w:rPr>
          <w:sz w:val="28"/>
          <w:szCs w:val="28"/>
        </w:rPr>
        <w:t xml:space="preserve"> </w:t>
      </w:r>
      <w:r w:rsidRPr="00CD1A63">
        <w:rPr>
          <w:sz w:val="28"/>
          <w:szCs w:val="28"/>
        </w:rPr>
        <w:t>либо МФЦ</w:t>
      </w:r>
      <w:r>
        <w:rPr>
          <w:sz w:val="28"/>
          <w:szCs w:val="28"/>
        </w:rPr>
        <w:t>.</w:t>
      </w:r>
    </w:p>
    <w:p w:rsidR="00C14201" w:rsidRPr="00C453E4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Заявление заполняется в 1 экземпляре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Административному регламенту </w:t>
      </w:r>
      <w:r w:rsidRPr="00C453E4">
        <w:rPr>
          <w:rFonts w:ascii="Times New Roman" w:hAnsi="Times New Roman" w:cs="Times New Roman"/>
          <w:sz w:val="28"/>
          <w:szCs w:val="28"/>
        </w:rPr>
        <w:t>с составлением описи прилагаемых к заявлению документов. Заявление заверяется подписью и печатью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заявления юридическим лицом или индивидуальным предпринимателем)</w:t>
      </w:r>
      <w:r w:rsidRPr="00C453E4">
        <w:rPr>
          <w:rFonts w:ascii="Times New Roman" w:hAnsi="Times New Roman" w:cs="Times New Roman"/>
          <w:sz w:val="28"/>
          <w:szCs w:val="28"/>
        </w:rPr>
        <w:t>.</w:t>
      </w:r>
    </w:p>
    <w:p w:rsidR="00C14201" w:rsidRPr="00C453E4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В случае подачи заявления физическим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3E4">
        <w:rPr>
          <w:rFonts w:ascii="Times New Roman" w:hAnsi="Times New Roman" w:cs="Times New Roman"/>
          <w:sz w:val="28"/>
          <w:szCs w:val="28"/>
        </w:rPr>
        <w:t xml:space="preserve"> заявление заверяется его подписью.</w:t>
      </w:r>
    </w:p>
    <w:p w:rsidR="00C14201" w:rsidRPr="00452B1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2.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ведение делопроизводства регистрирует заявление в установленном порядке, копию заявления с отметкой о регистрации</w:t>
      </w:r>
      <w:r w:rsidRPr="003F6554">
        <w:rPr>
          <w:sz w:val="28"/>
          <w:szCs w:val="28"/>
        </w:rPr>
        <w:t xml:space="preserve"> </w:t>
      </w:r>
      <w:r w:rsidRPr="00452B11">
        <w:rPr>
          <w:rFonts w:ascii="Times New Roman" w:hAnsi="Times New Roman" w:cs="Times New Roman"/>
          <w:sz w:val="28"/>
          <w:szCs w:val="28"/>
        </w:rPr>
        <w:t>передает заявителю.</w:t>
      </w:r>
    </w:p>
    <w:p w:rsidR="00C14201" w:rsidRPr="00452B1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3. В случае если документы, указанные в </w:t>
      </w:r>
      <w:hyperlink w:anchor="P199" w:history="1">
        <w:r w:rsidRPr="00452B11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452B11">
        <w:rPr>
          <w:rFonts w:ascii="Times New Roman" w:hAnsi="Times New Roman" w:cs="Times New Roman"/>
          <w:sz w:val="28"/>
          <w:szCs w:val="28"/>
        </w:rPr>
        <w:t xml:space="preserve"> </w:t>
      </w:r>
      <w:r w:rsidRPr="00452B1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не представлены заявителем,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781564">
          <w:rPr>
            <w:rFonts w:ascii="Times New Roman" w:hAnsi="Times New Roman" w:cs="Times New Roman"/>
            <w:sz w:val="28"/>
            <w:szCs w:val="28"/>
          </w:rPr>
          <w:t xml:space="preserve">подразделом </w:t>
        </w:r>
      </w:hyperlink>
      <w:r>
        <w:rPr>
          <w:rFonts w:ascii="Times New Roman" w:hAnsi="Times New Roman" w:cs="Times New Roman"/>
          <w:sz w:val="28"/>
          <w:szCs w:val="28"/>
        </w:rPr>
        <w:t>3.</w:t>
      </w:r>
      <w:r w:rsidR="00D10E4E">
        <w:rPr>
          <w:rFonts w:ascii="Times New Roman" w:hAnsi="Times New Roman" w:cs="Times New Roman"/>
          <w:sz w:val="28"/>
          <w:szCs w:val="28"/>
        </w:rPr>
        <w:t>3</w:t>
      </w:r>
      <w:r w:rsidRPr="00452B1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14201" w:rsidRPr="00452B1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4. Срок выполнения указанных в </w:t>
      </w:r>
      <w:hyperlink w:anchor="P378" w:history="1">
        <w:r w:rsidRPr="00452B1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52B11">
        <w:rPr>
          <w:rFonts w:ascii="Times New Roman" w:hAnsi="Times New Roman" w:cs="Times New Roman"/>
          <w:sz w:val="28"/>
          <w:szCs w:val="28"/>
        </w:rPr>
        <w:t xml:space="preserve"> настоящего подраздела действий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2B1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4201" w:rsidRPr="00452B1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5. Зарегистрированное в установленном порядке заявление и прилагаемые к нему документы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ведение делопроизводства, передает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14201" w:rsidRPr="00452B1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6. После визирования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52B11">
        <w:rPr>
          <w:rFonts w:ascii="Times New Roman" w:hAnsi="Times New Roman" w:cs="Times New Roman"/>
          <w:sz w:val="28"/>
          <w:szCs w:val="28"/>
        </w:rPr>
        <w:t xml:space="preserve">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заявление с визой </w:t>
      </w:r>
      <w:r>
        <w:rPr>
          <w:rFonts w:ascii="Times New Roman" w:hAnsi="Times New Roman" w:cs="Times New Roman"/>
          <w:sz w:val="28"/>
          <w:szCs w:val="28"/>
        </w:rPr>
        <w:t>председателя и прилагаемые к нему документы специалисту,</w:t>
      </w:r>
      <w:r w:rsidRPr="00452B11">
        <w:rPr>
          <w:rFonts w:ascii="Times New Roman" w:hAnsi="Times New Roman" w:cs="Times New Roman"/>
          <w:sz w:val="28"/>
          <w:szCs w:val="28"/>
        </w:rPr>
        <w:t xml:space="preserve"> к полномочиям которого относится выдача </w:t>
      </w:r>
      <w:r>
        <w:rPr>
          <w:rFonts w:ascii="Times New Roman" w:hAnsi="Times New Roman" w:cs="Times New Roman"/>
          <w:sz w:val="28"/>
          <w:szCs w:val="28"/>
        </w:rPr>
        <w:t>выписки из реестра</w:t>
      </w:r>
      <w:r w:rsidRPr="00452B11">
        <w:rPr>
          <w:rFonts w:ascii="Times New Roman" w:hAnsi="Times New Roman" w:cs="Times New Roman"/>
          <w:sz w:val="28"/>
          <w:szCs w:val="28"/>
        </w:rPr>
        <w:t>.</w:t>
      </w:r>
    </w:p>
    <w:p w:rsidR="00C14201" w:rsidRPr="00452B1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>7.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14201" w:rsidRDefault="00C14201" w:rsidP="00C142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 xml:space="preserve">8. 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>, ответственного за ведение делопроизводства, должны быть закреплены в его должностно</w:t>
      </w:r>
      <w:r w:rsidR="003E651D">
        <w:rPr>
          <w:rFonts w:ascii="Times New Roman" w:hAnsi="Times New Roman" w:cs="Times New Roman"/>
          <w:sz w:val="28"/>
          <w:szCs w:val="28"/>
        </w:rPr>
        <w:t>й инструкции</w:t>
      </w:r>
      <w:r w:rsidRPr="00452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B0" w:rsidRDefault="00E76AB0" w:rsidP="00E76A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1.9</w:t>
      </w:r>
      <w:r w:rsidRPr="00452B11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>
        <w:rPr>
          <w:rFonts w:ascii="Times New Roman" w:hAnsi="Times New Roman" w:cs="Times New Roman"/>
          <w:sz w:val="28"/>
          <w:szCs w:val="28"/>
        </w:rPr>
        <w:t>оформление проектов договоров аренды</w:t>
      </w:r>
      <w:r w:rsidRPr="00452B11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452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0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76AB0">
        <w:rPr>
          <w:rFonts w:ascii="Times New Roman" w:hAnsi="Times New Roman" w:cs="Times New Roman"/>
          <w:sz w:val="28"/>
          <w:szCs w:val="28"/>
        </w:rPr>
        <w:t>10</w:t>
      </w:r>
      <w:r w:rsidRPr="00452B1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452B11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6414F9">
        <w:rPr>
          <w:rFonts w:ascii="Times New Roman" w:hAnsi="Times New Roman" w:cs="Times New Roman"/>
          <w:sz w:val="28"/>
          <w:szCs w:val="28"/>
        </w:rPr>
        <w:t>специалисту</w:t>
      </w:r>
      <w:r w:rsidR="0048776B">
        <w:rPr>
          <w:rFonts w:ascii="Times New Roman" w:hAnsi="Times New Roman" w:cs="Times New Roman"/>
          <w:sz w:val="28"/>
          <w:szCs w:val="28"/>
        </w:rPr>
        <w:t>,</w:t>
      </w:r>
      <w:r w:rsidR="006414F9">
        <w:rPr>
          <w:rFonts w:ascii="Times New Roman" w:hAnsi="Times New Roman" w:cs="Times New Roman"/>
          <w:sz w:val="28"/>
          <w:szCs w:val="28"/>
        </w:rPr>
        <w:t xml:space="preserve"> </w:t>
      </w:r>
      <w:r w:rsidRPr="00452B11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</w:t>
      </w:r>
      <w:r w:rsidR="00090E2B">
        <w:rPr>
          <w:rFonts w:ascii="Times New Roman" w:hAnsi="Times New Roman" w:cs="Times New Roman"/>
          <w:sz w:val="28"/>
          <w:szCs w:val="28"/>
        </w:rPr>
        <w:t>заключения договора аренды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20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2B11">
        <w:rPr>
          <w:rFonts w:ascii="Times New Roman" w:hAnsi="Times New Roman" w:cs="Times New Roman"/>
          <w:sz w:val="28"/>
          <w:szCs w:val="28"/>
        </w:rPr>
        <w:t>1</w:t>
      </w:r>
      <w:r w:rsidR="00E76AB0">
        <w:rPr>
          <w:rFonts w:ascii="Times New Roman" w:hAnsi="Times New Roman" w:cs="Times New Roman"/>
          <w:sz w:val="28"/>
          <w:szCs w:val="28"/>
        </w:rPr>
        <w:t>1</w:t>
      </w:r>
      <w:r w:rsidRPr="00452B11">
        <w:rPr>
          <w:rFonts w:ascii="Times New Roman" w:hAnsi="Times New Roman" w:cs="Times New Roman"/>
          <w:sz w:val="28"/>
          <w:szCs w:val="28"/>
        </w:rPr>
        <w:t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</w:t>
      </w:r>
      <w:r w:rsidR="003256AF">
        <w:rPr>
          <w:rFonts w:ascii="Times New Roman" w:hAnsi="Times New Roman" w:cs="Times New Roman"/>
          <w:sz w:val="28"/>
          <w:szCs w:val="28"/>
        </w:rPr>
        <w:t xml:space="preserve"> </w:t>
      </w:r>
      <w:r w:rsidRPr="00452B11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2B11">
        <w:rPr>
          <w:rFonts w:ascii="Times New Roman" w:hAnsi="Times New Roman" w:cs="Times New Roman"/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C1420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201" w:rsidRPr="00E13FDC" w:rsidRDefault="00C14201" w:rsidP="00C142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FDC">
        <w:rPr>
          <w:rFonts w:ascii="Times New Roman" w:hAnsi="Times New Roman" w:cs="Times New Roman"/>
          <w:b/>
          <w:sz w:val="28"/>
          <w:szCs w:val="28"/>
        </w:rPr>
        <w:t>3.2. Экспертиза документов, представленных заявителем</w:t>
      </w:r>
    </w:p>
    <w:p w:rsidR="00C14201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DC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9027BF" w:rsidRPr="00E13FDC" w:rsidRDefault="009027BF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01" w:rsidRPr="00D81AB8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Комитета,</w:t>
      </w:r>
      <w:r w:rsidRPr="00E13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C14201" w:rsidRPr="00D81AB8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Комитета,</w:t>
      </w:r>
      <w:r w:rsidRPr="00E13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14201" w:rsidRPr="00662656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56">
        <w:rPr>
          <w:rFonts w:ascii="Times New Roman" w:hAnsi="Times New Roman" w:cs="Times New Roman"/>
          <w:sz w:val="28"/>
          <w:szCs w:val="28"/>
        </w:rPr>
        <w:t xml:space="preserve">3.2.3. Специалист Комитета,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662656">
          <w:rPr>
            <w:rFonts w:ascii="Times New Roman" w:hAnsi="Times New Roman" w:cs="Times New Roman"/>
            <w:sz w:val="28"/>
            <w:szCs w:val="28"/>
          </w:rPr>
          <w:t>пункте 2.9.</w:t>
        </w:r>
      </w:hyperlink>
      <w:r w:rsidRPr="00662656">
        <w:rPr>
          <w:rFonts w:ascii="Times New Roman" w:hAnsi="Times New Roman" w:cs="Times New Roman"/>
          <w:sz w:val="28"/>
          <w:szCs w:val="28"/>
        </w:rPr>
        <w:t xml:space="preserve">1 подраздела 2.9 раздела 2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Pr="00662656">
          <w:rPr>
            <w:rFonts w:ascii="Times New Roman" w:hAnsi="Times New Roman" w:cs="Times New Roman"/>
            <w:sz w:val="28"/>
            <w:szCs w:val="28"/>
          </w:rPr>
          <w:t>подраздел</w:t>
        </w:r>
      </w:hyperlink>
      <w:r w:rsidR="00D10E4E" w:rsidRPr="00D10E4E">
        <w:rPr>
          <w:rFonts w:ascii="Times New Roman" w:hAnsi="Times New Roman" w:cs="Times New Roman"/>
          <w:sz w:val="28"/>
          <w:szCs w:val="28"/>
        </w:rPr>
        <w:t>ах</w:t>
      </w:r>
      <w:r w:rsidRPr="00662656">
        <w:rPr>
          <w:rFonts w:ascii="Times New Roman" w:hAnsi="Times New Roman" w:cs="Times New Roman"/>
          <w:sz w:val="28"/>
          <w:szCs w:val="28"/>
        </w:rPr>
        <w:t xml:space="preserve"> 3.</w:t>
      </w:r>
      <w:r w:rsidR="00D10E4E">
        <w:rPr>
          <w:rFonts w:ascii="Times New Roman" w:hAnsi="Times New Roman" w:cs="Times New Roman"/>
          <w:sz w:val="28"/>
          <w:szCs w:val="28"/>
        </w:rPr>
        <w:t>5-3.7</w:t>
      </w:r>
      <w:r w:rsidRPr="00662656">
        <w:rPr>
          <w:rFonts w:ascii="Times New Roman" w:hAnsi="Times New Roman" w:cs="Times New Roman"/>
          <w:sz w:val="28"/>
          <w:szCs w:val="28"/>
        </w:rPr>
        <w:t xml:space="preserve">  настоящего раздела.</w:t>
      </w:r>
    </w:p>
    <w:p w:rsidR="00C14201" w:rsidRPr="00D81AB8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Комитета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C14201" w:rsidRPr="00D81AB8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C14201" w:rsidRPr="0063543B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10E4E">
        <w:rPr>
          <w:rFonts w:ascii="Times New Roman" w:hAnsi="Times New Roman" w:cs="Times New Roman"/>
          <w:sz w:val="28"/>
          <w:szCs w:val="28"/>
        </w:rPr>
        <w:t>5 – 3.7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6AF" w:rsidRDefault="003256AF" w:rsidP="00C142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14201" w:rsidRDefault="00C14201" w:rsidP="00C142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409F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8409F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3256AF" w:rsidRPr="008409F5" w:rsidRDefault="003256AF" w:rsidP="00C142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</w:t>
      </w:r>
      <w:r>
        <w:rPr>
          <w:sz w:val="28"/>
          <w:szCs w:val="28"/>
        </w:rPr>
        <w:t xml:space="preserve">оуправления и иных организаций, </w:t>
      </w:r>
      <w:r w:rsidRPr="008409F5">
        <w:rPr>
          <w:sz w:val="28"/>
          <w:szCs w:val="28"/>
        </w:rPr>
        <w:t>участвующих в предоставлении муниципальной услуги.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 xml:space="preserve">.2. В случае если заявителем представлены все документы, указанные в </w:t>
      </w:r>
      <w:r w:rsidRPr="005A4115">
        <w:rPr>
          <w:sz w:val="28"/>
          <w:szCs w:val="28"/>
        </w:rPr>
        <w:t>пункте 2.7.1 настоящего Административного регламента, специалист переходит к</w:t>
      </w:r>
      <w:r w:rsidRPr="008409F5">
        <w:rPr>
          <w:sz w:val="28"/>
          <w:szCs w:val="28"/>
        </w:rPr>
        <w:t xml:space="preserve"> исполнению следующей административной процедуры</w:t>
      </w:r>
      <w:r>
        <w:rPr>
          <w:sz w:val="28"/>
          <w:szCs w:val="28"/>
        </w:rPr>
        <w:t xml:space="preserve"> </w:t>
      </w:r>
      <w:r w:rsidRPr="00452B11">
        <w:rPr>
          <w:sz w:val="28"/>
          <w:szCs w:val="28"/>
        </w:rPr>
        <w:t xml:space="preserve">в соответствии с </w:t>
      </w:r>
      <w:hyperlink w:anchor="P400" w:history="1">
        <w:r w:rsidRPr="00452B11">
          <w:rPr>
            <w:sz w:val="28"/>
            <w:szCs w:val="28"/>
          </w:rPr>
          <w:t>подразделом 3.</w:t>
        </w:r>
      </w:hyperlink>
      <w:r w:rsidRPr="00B4134C">
        <w:rPr>
          <w:sz w:val="28"/>
          <w:szCs w:val="28"/>
        </w:rPr>
        <w:t>4</w:t>
      </w:r>
      <w:r w:rsidRPr="00452B11">
        <w:rPr>
          <w:sz w:val="28"/>
          <w:szCs w:val="28"/>
        </w:rPr>
        <w:t xml:space="preserve"> настоящего раздела</w:t>
      </w:r>
      <w:r w:rsidRPr="008409F5">
        <w:rPr>
          <w:sz w:val="28"/>
          <w:szCs w:val="28"/>
        </w:rPr>
        <w:t>.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</w:t>
      </w:r>
      <w:r>
        <w:rPr>
          <w:sz w:val="28"/>
          <w:szCs w:val="28"/>
        </w:rPr>
        <w:t xml:space="preserve">ративного регламента документы, </w:t>
      </w:r>
      <w:r w:rsidRPr="008409F5">
        <w:rPr>
          <w:sz w:val="28"/>
          <w:szCs w:val="28"/>
        </w:rPr>
        <w:t>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14201" w:rsidRPr="00D81AB8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EA">
        <w:rPr>
          <w:rFonts w:ascii="Times New Roman" w:hAnsi="Times New Roman" w:cs="Times New Roman"/>
          <w:bCs/>
          <w:sz w:val="28"/>
          <w:szCs w:val="28"/>
        </w:rPr>
        <w:t>3.3</w:t>
      </w:r>
      <w:r w:rsidRPr="004B52EA">
        <w:rPr>
          <w:rFonts w:ascii="Times New Roman" w:hAnsi="Times New Roman" w:cs="Times New Roman"/>
          <w:sz w:val="28"/>
          <w:szCs w:val="28"/>
        </w:rPr>
        <w:t>.4.</w:t>
      </w:r>
      <w:r w:rsidRPr="008409F5">
        <w:rPr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409F5">
        <w:rPr>
          <w:sz w:val="28"/>
          <w:szCs w:val="28"/>
        </w:rPr>
        <w:lastRenderedPageBreak/>
        <w:t xml:space="preserve"> </w:t>
      </w: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5. Срок подготовки межведомственного запроса специалистом не может превышать 3 рабочих дня.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14201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5C9">
        <w:rPr>
          <w:rFonts w:ascii="Times New Roman" w:hAnsi="Times New Roman" w:cs="Times New Roman"/>
          <w:bCs/>
          <w:sz w:val="28"/>
          <w:szCs w:val="28"/>
        </w:rPr>
        <w:t>3.3</w:t>
      </w:r>
      <w:r w:rsidRPr="00EC55C9">
        <w:rPr>
          <w:rFonts w:ascii="Times New Roman" w:hAnsi="Times New Roman" w:cs="Times New Roman"/>
          <w:sz w:val="28"/>
          <w:szCs w:val="28"/>
        </w:rPr>
        <w:t>.7.</w:t>
      </w:r>
      <w:r w:rsidRPr="008409F5">
        <w:rPr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Комитета,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D1595">
        <w:rPr>
          <w:sz w:val="28"/>
          <w:szCs w:val="28"/>
        </w:rPr>
        <w:t xml:space="preserve">После поступления ответа на межведомственный запрос </w:t>
      </w:r>
      <w:r>
        <w:rPr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8409F5">
        <w:rPr>
          <w:sz w:val="28"/>
          <w:szCs w:val="28"/>
        </w:rPr>
        <w:t>.9.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составляет 3 рабочих дня.</w:t>
      </w:r>
    </w:p>
    <w:p w:rsidR="00C14201" w:rsidRPr="00D81AB8" w:rsidRDefault="00C14201" w:rsidP="00C1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14201" w:rsidRDefault="00C14201" w:rsidP="00C14201">
      <w:pPr>
        <w:jc w:val="center"/>
        <w:rPr>
          <w:b/>
          <w:bCs/>
          <w:sz w:val="28"/>
          <w:szCs w:val="28"/>
        </w:rPr>
      </w:pPr>
    </w:p>
    <w:p w:rsidR="00C14201" w:rsidRDefault="00C14201" w:rsidP="00C142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1C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2D471C">
        <w:rPr>
          <w:b/>
          <w:bCs/>
          <w:sz w:val="28"/>
          <w:szCs w:val="28"/>
        </w:rPr>
        <w:t>.</w:t>
      </w:r>
      <w:r w:rsidRPr="001D39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10754">
        <w:rPr>
          <w:rFonts w:ascii="Times New Roman" w:hAnsi="Times New Roman" w:cs="Times New Roman"/>
          <w:b/>
          <w:sz w:val="28"/>
          <w:szCs w:val="28"/>
        </w:rPr>
        <w:t xml:space="preserve"> Рассмотрение документов, принятие решения о предоставлении либо об</w:t>
      </w:r>
      <w:r w:rsidRPr="00F10754">
        <w:rPr>
          <w:b/>
          <w:sz w:val="28"/>
          <w:szCs w:val="28"/>
        </w:rPr>
        <w:t xml:space="preserve"> </w:t>
      </w:r>
      <w:r w:rsidRPr="00F10754">
        <w:rPr>
          <w:rFonts w:ascii="Times New Roman" w:hAnsi="Times New Roman" w:cs="Times New Roman"/>
          <w:b/>
          <w:sz w:val="28"/>
          <w:szCs w:val="28"/>
        </w:rPr>
        <w:t>отказе в предоставлении муниципальной услуги</w:t>
      </w:r>
    </w:p>
    <w:p w:rsidR="00C14201" w:rsidRPr="001D3937" w:rsidRDefault="00C14201" w:rsidP="00C14201">
      <w:pPr>
        <w:jc w:val="center"/>
        <w:rPr>
          <w:b/>
          <w:bCs/>
          <w:sz w:val="28"/>
          <w:szCs w:val="28"/>
        </w:rPr>
      </w:pPr>
    </w:p>
    <w:p w:rsidR="00C14201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3937">
        <w:rPr>
          <w:sz w:val="28"/>
          <w:szCs w:val="28"/>
        </w:rPr>
        <w:t xml:space="preserve">.1. </w:t>
      </w:r>
      <w:r w:rsidRPr="00DA0042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поступление заявления и всех необходимых документов </w:t>
      </w:r>
      <w:r w:rsidR="00AF5F9D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комитета после их регистрации.  </w:t>
      </w:r>
    </w:p>
    <w:p w:rsidR="00AF5F9D" w:rsidRPr="00D52B6D" w:rsidRDefault="00AF5F9D" w:rsidP="009027B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Председатель Комитета, рассматривая документы заявителя, устанавливает:</w:t>
      </w:r>
    </w:p>
    <w:p w:rsidR="00AF5F9D" w:rsidRPr="00D52B6D" w:rsidRDefault="00AF5F9D" w:rsidP="009027B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наличие согласия владельца имущества на сдачу имущества в аренду;</w:t>
      </w:r>
    </w:p>
    <w:p w:rsidR="00AF5F9D" w:rsidRPr="00D52B6D" w:rsidRDefault="00AF5F9D" w:rsidP="009027B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соответствие площади имущества, указанной в заявлении, данным технического паспорта</w:t>
      </w:r>
      <w:r>
        <w:rPr>
          <w:rFonts w:ascii="Times New Roman" w:hAnsi="Times New Roman" w:cs="Times New Roman"/>
          <w:sz w:val="28"/>
          <w:szCs w:val="28"/>
        </w:rPr>
        <w:t xml:space="preserve">, выданного Смоленским филиалом ФГУП </w:t>
      </w:r>
      <w:r>
        <w:rPr>
          <w:rFonts w:ascii="Times New Roman" w:hAnsi="Times New Roman" w:cs="Times New Roman"/>
          <w:sz w:val="28"/>
          <w:szCs w:val="28"/>
        </w:rPr>
        <w:lastRenderedPageBreak/>
        <w:t>«Ростехинвентаризация»</w:t>
      </w:r>
      <w:r w:rsidRPr="00D52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F9D" w:rsidRPr="00D52B6D" w:rsidRDefault="00AF5F9D" w:rsidP="00AF5F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2B6D">
        <w:rPr>
          <w:rFonts w:ascii="Times New Roman" w:hAnsi="Times New Roman" w:cs="Times New Roman"/>
          <w:sz w:val="28"/>
          <w:szCs w:val="28"/>
        </w:rPr>
        <w:t>.2. Председатель Комитета в зависимости от принятого решения исполняет или передает на исполнение специалисту Комитета документы для:</w:t>
      </w:r>
    </w:p>
    <w:p w:rsidR="00AF5F9D" w:rsidRPr="00D52B6D" w:rsidRDefault="00AF5F9D" w:rsidP="00AF5F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оформления договора аренды;</w:t>
      </w:r>
    </w:p>
    <w:p w:rsidR="00AF5F9D" w:rsidRPr="00D52B6D" w:rsidRDefault="00AF5F9D" w:rsidP="00AF5F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подготовки документов для представления их на торги;</w:t>
      </w:r>
    </w:p>
    <w:p w:rsidR="00AF5F9D" w:rsidRDefault="00AF5F9D" w:rsidP="00AF5F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услуги.</w:t>
      </w:r>
    </w:p>
    <w:p w:rsidR="00AF5F9D" w:rsidRPr="00D52B6D" w:rsidRDefault="00AF5F9D" w:rsidP="00AF5F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2B6D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2B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B6D">
        <w:rPr>
          <w:rFonts w:ascii="Times New Roman" w:hAnsi="Times New Roman" w:cs="Times New Roman"/>
          <w:sz w:val="28"/>
          <w:szCs w:val="28"/>
        </w:rPr>
        <w:t xml:space="preserve"> рабочих  дней.</w:t>
      </w: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3937">
        <w:rPr>
          <w:sz w:val="28"/>
          <w:szCs w:val="28"/>
        </w:rPr>
        <w:t>.</w:t>
      </w:r>
      <w:r w:rsidR="00AF5F9D">
        <w:rPr>
          <w:sz w:val="28"/>
          <w:szCs w:val="28"/>
        </w:rPr>
        <w:t>4</w:t>
      </w:r>
      <w:r w:rsidRPr="001D3937">
        <w:rPr>
          <w:sz w:val="28"/>
          <w:szCs w:val="28"/>
        </w:rPr>
        <w:t>. В случае выявления несоответствия запроса требованиям, установленным пунктом 2.</w:t>
      </w:r>
      <w:r>
        <w:rPr>
          <w:sz w:val="28"/>
          <w:szCs w:val="28"/>
        </w:rPr>
        <w:t>6</w:t>
      </w:r>
      <w:r w:rsidRPr="001D3937">
        <w:rPr>
          <w:sz w:val="28"/>
          <w:szCs w:val="28"/>
        </w:rPr>
        <w:t>.</w:t>
      </w:r>
      <w:r w:rsidR="001A3729">
        <w:rPr>
          <w:sz w:val="28"/>
          <w:szCs w:val="28"/>
        </w:rPr>
        <w:t>4</w:t>
      </w:r>
      <w:r w:rsidRPr="001D3937">
        <w:rPr>
          <w:sz w:val="28"/>
          <w:szCs w:val="28"/>
        </w:rPr>
        <w:t xml:space="preserve"> настоящего Административного регламента, специалистом отдела комитета подготавливается уведомление об отказе в предоставлении муниципальной услуги с указанием его причины.</w:t>
      </w: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3937">
        <w:rPr>
          <w:sz w:val="28"/>
          <w:szCs w:val="28"/>
        </w:rPr>
        <w:t>.</w:t>
      </w:r>
      <w:r w:rsidR="00AF5F9D">
        <w:rPr>
          <w:sz w:val="28"/>
          <w:szCs w:val="28"/>
        </w:rPr>
        <w:t>5</w:t>
      </w:r>
      <w:r w:rsidRPr="001D3937">
        <w:rPr>
          <w:sz w:val="28"/>
          <w:szCs w:val="28"/>
        </w:rPr>
        <w:t>. Уведомление подписывается председателем комитета и направляется по почте заявителю.</w:t>
      </w: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3937">
        <w:rPr>
          <w:sz w:val="28"/>
          <w:szCs w:val="28"/>
        </w:rPr>
        <w:t>.</w:t>
      </w:r>
      <w:r w:rsidR="00AF5F9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D3937">
        <w:rPr>
          <w:sz w:val="28"/>
          <w:szCs w:val="28"/>
        </w:rPr>
        <w:t xml:space="preserve"> Максимальный срок исполнения </w:t>
      </w:r>
      <w:r>
        <w:rPr>
          <w:sz w:val="28"/>
          <w:szCs w:val="28"/>
        </w:rPr>
        <w:t xml:space="preserve">указанной </w:t>
      </w:r>
      <w:r w:rsidRPr="001D3937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Pr="001D3937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1D3937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– </w:t>
      </w:r>
      <w:r w:rsidRPr="001D3937">
        <w:rPr>
          <w:sz w:val="28"/>
          <w:szCs w:val="28"/>
        </w:rPr>
        <w:t>20 дней.</w:t>
      </w:r>
    </w:p>
    <w:p w:rsidR="00C14201" w:rsidRDefault="00C14201" w:rsidP="00C14201">
      <w:pPr>
        <w:ind w:firstLine="708"/>
        <w:jc w:val="both"/>
        <w:rPr>
          <w:sz w:val="28"/>
          <w:szCs w:val="28"/>
        </w:rPr>
      </w:pPr>
      <w:r w:rsidRPr="007C31A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C31A7">
        <w:rPr>
          <w:sz w:val="28"/>
          <w:szCs w:val="28"/>
        </w:rPr>
        <w:t>.</w:t>
      </w:r>
      <w:r w:rsidR="00AF5F9D">
        <w:rPr>
          <w:sz w:val="28"/>
          <w:szCs w:val="28"/>
        </w:rPr>
        <w:t>7</w:t>
      </w:r>
      <w:r w:rsidRPr="007C31A7">
        <w:rPr>
          <w:sz w:val="28"/>
          <w:szCs w:val="28"/>
        </w:rPr>
        <w:t>. Обязанности специалиста комитета, ответственного за</w:t>
      </w:r>
      <w:r w:rsidRPr="008409F5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делопроизводство</w:t>
      </w:r>
      <w:r w:rsidRPr="008409F5">
        <w:rPr>
          <w:sz w:val="28"/>
          <w:szCs w:val="28"/>
        </w:rPr>
        <w:t xml:space="preserve">, должны быть также закреплены в </w:t>
      </w:r>
      <w:r w:rsidRPr="00C52A7C">
        <w:rPr>
          <w:sz w:val="28"/>
          <w:szCs w:val="28"/>
        </w:rPr>
        <w:t>его должностно</w:t>
      </w:r>
      <w:r>
        <w:rPr>
          <w:sz w:val="28"/>
          <w:szCs w:val="28"/>
        </w:rPr>
        <w:t>й</w:t>
      </w:r>
      <w:r w:rsidRPr="00C52A7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8409F5">
        <w:rPr>
          <w:sz w:val="28"/>
          <w:szCs w:val="28"/>
        </w:rPr>
        <w:t>.</w:t>
      </w:r>
    </w:p>
    <w:p w:rsidR="00C14201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F5F9D"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 w:rsidR="00AF5F9D">
        <w:rPr>
          <w:rFonts w:ascii="Times New Roman" w:hAnsi="Times New Roman" w:cs="Times New Roman"/>
          <w:sz w:val="28"/>
          <w:szCs w:val="28"/>
        </w:rPr>
        <w:t>б оформлении договора аренды, подготовки документов для представления их на торги,</w:t>
      </w:r>
      <w:r w:rsidRPr="0017264A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F5F9D">
        <w:rPr>
          <w:rFonts w:ascii="Times New Roman" w:hAnsi="Times New Roman" w:cs="Times New Roman"/>
          <w:sz w:val="28"/>
          <w:szCs w:val="28"/>
        </w:rPr>
        <w:t>а</w:t>
      </w:r>
      <w:r w:rsidRPr="0017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AF5F9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201" w:rsidRPr="001D3937" w:rsidRDefault="00C14201" w:rsidP="00C14201">
      <w:pPr>
        <w:ind w:firstLine="708"/>
        <w:jc w:val="both"/>
        <w:rPr>
          <w:sz w:val="28"/>
          <w:szCs w:val="28"/>
        </w:rPr>
      </w:pPr>
    </w:p>
    <w:p w:rsidR="00C14201" w:rsidRPr="007B7CA0" w:rsidRDefault="00C14201" w:rsidP="007122ED">
      <w:pPr>
        <w:jc w:val="center"/>
        <w:rPr>
          <w:b/>
          <w:bCs/>
          <w:sz w:val="28"/>
          <w:szCs w:val="28"/>
        </w:rPr>
      </w:pPr>
      <w:r w:rsidRPr="007B7CA0">
        <w:rPr>
          <w:b/>
          <w:bCs/>
          <w:sz w:val="28"/>
          <w:szCs w:val="28"/>
        </w:rPr>
        <w:t xml:space="preserve">3.5. Подготовка и </w:t>
      </w:r>
      <w:r w:rsidR="007122ED" w:rsidRPr="007B7CA0">
        <w:rPr>
          <w:b/>
          <w:bCs/>
          <w:sz w:val="28"/>
          <w:szCs w:val="28"/>
        </w:rPr>
        <w:t>заключение договора аренды или отказ в его заключении</w:t>
      </w:r>
    </w:p>
    <w:p w:rsidR="00C14201" w:rsidRPr="007B7CA0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A0">
        <w:rPr>
          <w:rFonts w:ascii="Times New Roman" w:hAnsi="Times New Roman" w:cs="Times New Roman"/>
          <w:b/>
          <w:sz w:val="28"/>
          <w:szCs w:val="28"/>
        </w:rPr>
        <w:t>выдача (направление) результатов</w:t>
      </w:r>
    </w:p>
    <w:p w:rsidR="00C14201" w:rsidRPr="007B7CA0" w:rsidRDefault="00C14201" w:rsidP="00C14201">
      <w:pPr>
        <w:jc w:val="center"/>
        <w:rPr>
          <w:b/>
          <w:sz w:val="28"/>
          <w:szCs w:val="28"/>
        </w:rPr>
      </w:pPr>
      <w:r w:rsidRPr="007B7CA0">
        <w:rPr>
          <w:b/>
          <w:sz w:val="28"/>
          <w:szCs w:val="28"/>
        </w:rPr>
        <w:t>предоставления муниципальной услуги</w:t>
      </w:r>
    </w:p>
    <w:p w:rsidR="00C14201" w:rsidRPr="001D3937" w:rsidRDefault="00C14201" w:rsidP="00C14201">
      <w:pPr>
        <w:jc w:val="center"/>
        <w:rPr>
          <w:bCs/>
          <w:sz w:val="28"/>
          <w:szCs w:val="28"/>
        </w:rPr>
      </w:pP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B6D">
        <w:rPr>
          <w:rFonts w:ascii="Times New Roman" w:hAnsi="Times New Roman" w:cs="Times New Roman"/>
          <w:sz w:val="28"/>
          <w:szCs w:val="28"/>
        </w:rPr>
        <w:t>.1. Сдача имущества в аренду производится на основании краткосрочных (на срок не более одного года) или долгосрочных договоров.</w:t>
      </w: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B6D">
        <w:rPr>
          <w:rFonts w:ascii="Times New Roman" w:hAnsi="Times New Roman" w:cs="Times New Roman"/>
          <w:sz w:val="28"/>
          <w:szCs w:val="28"/>
        </w:rPr>
        <w:t>.2. В случае выявления несоответствия предоставленного заявления и  документов, требованиям, указанным в  п.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Pr="00D52B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течение 20 рабочих дней со дня поступл</w:t>
      </w:r>
      <w:r>
        <w:rPr>
          <w:rFonts w:ascii="Times New Roman" w:hAnsi="Times New Roman" w:cs="Times New Roman"/>
          <w:sz w:val="28"/>
          <w:szCs w:val="28"/>
        </w:rPr>
        <w:t xml:space="preserve">ения заявления в Администрацию </w:t>
      </w:r>
      <w:r w:rsidRPr="00D52B6D">
        <w:rPr>
          <w:rFonts w:ascii="Times New Roman" w:hAnsi="Times New Roman" w:cs="Times New Roman"/>
          <w:sz w:val="28"/>
          <w:szCs w:val="28"/>
        </w:rPr>
        <w:t>направляется письменное сообщение об отказе в предоставлении муниципальной услуги с указанием его причины.</w:t>
      </w: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Указанное</w:t>
      </w:r>
      <w:r w:rsidR="003256AF"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 xml:space="preserve"> сообщение подписывается</w:t>
      </w:r>
      <w:r w:rsidR="003256AF">
        <w:rPr>
          <w:rFonts w:ascii="Times New Roman" w:hAnsi="Times New Roman" w:cs="Times New Roman"/>
          <w:sz w:val="28"/>
          <w:szCs w:val="28"/>
        </w:rPr>
        <w:t xml:space="preserve">  </w:t>
      </w:r>
      <w:r w:rsidRPr="00D52B6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256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52B6D">
        <w:rPr>
          <w:rFonts w:ascii="Times New Roman" w:hAnsi="Times New Roman" w:cs="Times New Roman"/>
          <w:sz w:val="28"/>
          <w:szCs w:val="28"/>
        </w:rPr>
        <w:t xml:space="preserve"> (лицом, его замещающим) или председателем Комитета (лицом, его замещающим) и направляется заявителю.</w:t>
      </w:r>
    </w:p>
    <w:p w:rsidR="00D5464D" w:rsidRPr="00D52B6D" w:rsidRDefault="00D5464D" w:rsidP="00877C16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 w:rsidR="00DC201A">
        <w:rPr>
          <w:rFonts w:ascii="Times New Roman" w:hAnsi="Times New Roman" w:cs="Times New Roman"/>
          <w:sz w:val="28"/>
          <w:szCs w:val="28"/>
        </w:rPr>
        <w:t>5</w:t>
      </w:r>
      <w:r w:rsidRPr="00D52B6D">
        <w:rPr>
          <w:rFonts w:ascii="Times New Roman" w:hAnsi="Times New Roman" w:cs="Times New Roman"/>
          <w:sz w:val="28"/>
          <w:szCs w:val="28"/>
        </w:rPr>
        <w:t>.</w:t>
      </w:r>
      <w:r w:rsidR="00DC201A">
        <w:rPr>
          <w:rFonts w:ascii="Times New Roman" w:hAnsi="Times New Roman" w:cs="Times New Roman"/>
          <w:sz w:val="28"/>
          <w:szCs w:val="28"/>
        </w:rPr>
        <w:t>3</w:t>
      </w:r>
      <w:r w:rsidRPr="00D52B6D">
        <w:rPr>
          <w:rFonts w:ascii="Times New Roman" w:hAnsi="Times New Roman" w:cs="Times New Roman"/>
          <w:sz w:val="28"/>
          <w:szCs w:val="28"/>
        </w:rPr>
        <w:t xml:space="preserve">. После принятия решения о сдаче в аренду имущества специалист Комитета оформляет проект договора аренды, рассчитывает сумму годовой и месячной арендной платы за пользование имуществом, подлежащей перечислению в бюджет муниципального образования «Вяземский район» Смоленской области. </w:t>
      </w:r>
    </w:p>
    <w:p w:rsidR="00D5464D" w:rsidRPr="00D52B6D" w:rsidRDefault="00D5464D" w:rsidP="00877C16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 w:rsidR="00DC201A">
        <w:rPr>
          <w:rFonts w:ascii="Times New Roman" w:hAnsi="Times New Roman" w:cs="Times New Roman"/>
          <w:sz w:val="28"/>
          <w:szCs w:val="28"/>
        </w:rPr>
        <w:t>5</w:t>
      </w:r>
      <w:r w:rsidRPr="00D52B6D">
        <w:rPr>
          <w:rFonts w:ascii="Times New Roman" w:hAnsi="Times New Roman" w:cs="Times New Roman"/>
          <w:sz w:val="28"/>
          <w:szCs w:val="28"/>
        </w:rPr>
        <w:t>.</w:t>
      </w:r>
      <w:r w:rsidR="00DC201A">
        <w:rPr>
          <w:rFonts w:ascii="Times New Roman" w:hAnsi="Times New Roman" w:cs="Times New Roman"/>
          <w:sz w:val="28"/>
          <w:szCs w:val="28"/>
        </w:rPr>
        <w:t>4</w:t>
      </w:r>
      <w:r w:rsidRPr="00D52B6D">
        <w:rPr>
          <w:rFonts w:ascii="Times New Roman" w:hAnsi="Times New Roman" w:cs="Times New Roman"/>
          <w:sz w:val="28"/>
          <w:szCs w:val="28"/>
        </w:rPr>
        <w:t xml:space="preserve">. Проект договора аренды с приложениями оформляется в двух экземплярах, а в случае необходимости государственной регистрации договора </w:t>
      </w:r>
      <w:r w:rsidRPr="00D52B6D">
        <w:rPr>
          <w:rFonts w:ascii="Times New Roman" w:hAnsi="Times New Roman" w:cs="Times New Roman"/>
          <w:sz w:val="28"/>
          <w:szCs w:val="28"/>
        </w:rPr>
        <w:lastRenderedPageBreak/>
        <w:t xml:space="preserve">аренды – в трех экземплярах.                 </w:t>
      </w: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 w:rsidR="00DC201A">
        <w:rPr>
          <w:rFonts w:ascii="Times New Roman" w:hAnsi="Times New Roman" w:cs="Times New Roman"/>
          <w:sz w:val="28"/>
          <w:szCs w:val="28"/>
        </w:rPr>
        <w:t>5</w:t>
      </w:r>
      <w:r w:rsidRPr="00D52B6D">
        <w:rPr>
          <w:rFonts w:ascii="Times New Roman" w:hAnsi="Times New Roman" w:cs="Times New Roman"/>
          <w:sz w:val="28"/>
          <w:szCs w:val="28"/>
        </w:rPr>
        <w:t>.</w:t>
      </w:r>
      <w:r w:rsidR="00DC201A">
        <w:rPr>
          <w:rFonts w:ascii="Times New Roman" w:hAnsi="Times New Roman" w:cs="Times New Roman"/>
          <w:sz w:val="28"/>
          <w:szCs w:val="28"/>
        </w:rPr>
        <w:t>5</w:t>
      </w:r>
      <w:r w:rsidRPr="00D52B6D">
        <w:rPr>
          <w:rFonts w:ascii="Times New Roman" w:hAnsi="Times New Roman" w:cs="Times New Roman"/>
          <w:sz w:val="28"/>
          <w:szCs w:val="28"/>
        </w:rPr>
        <w:t>. Проект договора аренды с приложениями подписывается председателем Комитета или лицом, его замещающим, скрепляется печатью.</w:t>
      </w: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 w:rsidR="00DC201A">
        <w:rPr>
          <w:rFonts w:ascii="Times New Roman" w:hAnsi="Times New Roman" w:cs="Times New Roman"/>
          <w:sz w:val="28"/>
          <w:szCs w:val="28"/>
        </w:rPr>
        <w:t>5</w:t>
      </w:r>
      <w:r w:rsidRPr="00D52B6D">
        <w:rPr>
          <w:rFonts w:ascii="Times New Roman" w:hAnsi="Times New Roman" w:cs="Times New Roman"/>
          <w:sz w:val="28"/>
          <w:szCs w:val="28"/>
        </w:rPr>
        <w:t>.</w:t>
      </w:r>
      <w:r w:rsidR="00DC201A">
        <w:rPr>
          <w:rFonts w:ascii="Times New Roman" w:hAnsi="Times New Roman" w:cs="Times New Roman"/>
          <w:sz w:val="28"/>
          <w:szCs w:val="28"/>
        </w:rPr>
        <w:t>6</w:t>
      </w:r>
      <w:r w:rsidRPr="00D52B6D">
        <w:rPr>
          <w:rFonts w:ascii="Times New Roman" w:hAnsi="Times New Roman" w:cs="Times New Roman"/>
          <w:sz w:val="28"/>
          <w:szCs w:val="28"/>
        </w:rPr>
        <w:t>. После подписания договора аренды специалист Комитета регистрирует его в книге учета договоров аренды и выдает заявителю.</w:t>
      </w: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Заявитель расписывается в получении документов в книге учета выданных документов.</w:t>
      </w: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Специалист Комитета консультирует заявителя по вопросам оформления платежных документов по перечислению арендной платы в  бюджет.</w:t>
      </w: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 xml:space="preserve">Срок выполнения указанного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B6D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D5464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 w:rsidR="00DC201A">
        <w:rPr>
          <w:rFonts w:ascii="Times New Roman" w:hAnsi="Times New Roman" w:cs="Times New Roman"/>
          <w:sz w:val="28"/>
          <w:szCs w:val="28"/>
        </w:rPr>
        <w:t>5</w:t>
      </w:r>
      <w:r w:rsidRPr="00D52B6D">
        <w:rPr>
          <w:rFonts w:ascii="Times New Roman" w:hAnsi="Times New Roman" w:cs="Times New Roman"/>
          <w:sz w:val="28"/>
          <w:szCs w:val="28"/>
        </w:rPr>
        <w:t>.</w:t>
      </w:r>
      <w:r w:rsidR="00DC201A">
        <w:rPr>
          <w:rFonts w:ascii="Times New Roman" w:hAnsi="Times New Roman" w:cs="Times New Roman"/>
          <w:sz w:val="28"/>
          <w:szCs w:val="28"/>
        </w:rPr>
        <w:t>7</w:t>
      </w:r>
      <w:r w:rsidRPr="00D52B6D">
        <w:rPr>
          <w:rFonts w:ascii="Times New Roman" w:hAnsi="Times New Roman" w:cs="Times New Roman"/>
          <w:sz w:val="28"/>
          <w:szCs w:val="28"/>
        </w:rPr>
        <w:t>. В случае заключения долгосрочных (от 1 года и более) договоров аренды нежилых помещений, находящихся в муниципальной собственности, в соответствии с федеральным законодательством договор аренды подлежит государственной регистрации. Специалист Комитета совместно с заявителем предоставляют необходимые документы в 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 в течение 30 рабочих дней с момента подписания договора аренды.</w:t>
      </w:r>
    </w:p>
    <w:p w:rsidR="00DC201A" w:rsidRPr="00D52B6D" w:rsidRDefault="00DC201A" w:rsidP="00DC2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8409F5">
        <w:rPr>
          <w:sz w:val="28"/>
          <w:szCs w:val="28"/>
        </w:rPr>
        <w:t xml:space="preserve">. Обязанности специалиста, ответственного за </w:t>
      </w:r>
      <w:r>
        <w:rPr>
          <w:sz w:val="28"/>
          <w:szCs w:val="28"/>
        </w:rPr>
        <w:t>оформление проектов договоров аренды</w:t>
      </w:r>
      <w:r w:rsidRPr="008409F5">
        <w:rPr>
          <w:sz w:val="28"/>
          <w:szCs w:val="28"/>
        </w:rPr>
        <w:t xml:space="preserve">, должны быть также закреплены в </w:t>
      </w:r>
      <w:r w:rsidRPr="00C52A7C">
        <w:rPr>
          <w:sz w:val="28"/>
          <w:szCs w:val="28"/>
        </w:rPr>
        <w:t>его должностно</w:t>
      </w:r>
      <w:r>
        <w:rPr>
          <w:sz w:val="28"/>
          <w:szCs w:val="28"/>
        </w:rPr>
        <w:t>й</w:t>
      </w:r>
      <w:r w:rsidRPr="00C52A7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8409F5">
        <w:rPr>
          <w:sz w:val="28"/>
          <w:szCs w:val="28"/>
        </w:rPr>
        <w:t>.</w:t>
      </w:r>
    </w:p>
    <w:p w:rsidR="00D5464D" w:rsidRPr="00D52B6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– 20</w:t>
      </w:r>
      <w:r w:rsidRPr="00D52B6D">
        <w:rPr>
          <w:rFonts w:ascii="Times New Roman" w:hAnsi="Times New Roman" w:cs="Times New Roman"/>
          <w:sz w:val="28"/>
          <w:szCs w:val="28"/>
        </w:rPr>
        <w:t xml:space="preserve"> рабочих  дней.</w:t>
      </w:r>
    </w:p>
    <w:p w:rsidR="00D5464D" w:rsidRDefault="00D5464D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5985" w:rsidRPr="00D52B6D" w:rsidRDefault="00CD5985" w:rsidP="00CD59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2B6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2B6D">
        <w:rPr>
          <w:rFonts w:ascii="Times New Roman" w:hAnsi="Times New Roman" w:cs="Times New Roman"/>
          <w:b/>
          <w:sz w:val="28"/>
          <w:szCs w:val="28"/>
        </w:rPr>
        <w:t>. Предоставление муниципальной услуги</w:t>
      </w:r>
    </w:p>
    <w:p w:rsidR="00CD5985" w:rsidRPr="00D52B6D" w:rsidRDefault="00CD5985" w:rsidP="00CD59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2B6D">
        <w:rPr>
          <w:rFonts w:ascii="Times New Roman" w:hAnsi="Times New Roman" w:cs="Times New Roman"/>
          <w:b/>
          <w:sz w:val="28"/>
          <w:szCs w:val="28"/>
        </w:rPr>
        <w:t>по результатам проведения торгов</w:t>
      </w:r>
    </w:p>
    <w:p w:rsidR="00CD5985" w:rsidRPr="00C55CC4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B6D">
        <w:rPr>
          <w:rFonts w:ascii="Times New Roman" w:hAnsi="Times New Roman" w:cs="Times New Roman"/>
          <w:sz w:val="28"/>
          <w:szCs w:val="28"/>
        </w:rPr>
        <w:t>.1. Право аренды объекта недвижимого имущества может выставляться на торги в случаях, когда: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обладатель преимущественного права на заключение договора аренды на новый срок отказался от реализации такого права;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передается объект недвижимого имущества, договор на аренду которого был расторгнут;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впервые передаются в аренду отдельно стоящее здание или свободные изолированные помещения, имеющие отдельный вход;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-  по окончании срока действия договора;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 xml:space="preserve">- в случаях, указанных в ст.17.1 Федерального  закона от 26.07.2006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2B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135-ФЗ «О защите конкуренции».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B6D">
        <w:rPr>
          <w:rFonts w:ascii="Times New Roman" w:hAnsi="Times New Roman" w:cs="Times New Roman"/>
          <w:sz w:val="28"/>
          <w:szCs w:val="28"/>
        </w:rPr>
        <w:t>.2 Конкурсы и аукц</w:t>
      </w:r>
      <w:r>
        <w:rPr>
          <w:rFonts w:ascii="Times New Roman" w:hAnsi="Times New Roman" w:cs="Times New Roman"/>
          <w:sz w:val="28"/>
          <w:szCs w:val="28"/>
        </w:rPr>
        <w:t xml:space="preserve">ионы проводятся в соответствии </w:t>
      </w:r>
      <w:r w:rsidRPr="00D52B6D">
        <w:rPr>
          <w:rFonts w:ascii="Times New Roman" w:hAnsi="Times New Roman" w:cs="Times New Roman"/>
          <w:sz w:val="28"/>
          <w:szCs w:val="28"/>
        </w:rPr>
        <w:t>с Гражданским кодексом, Федеральным законом от 26.07.2006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135-ФЗ «О защите конкуренции», приказом Федеральной антимонопольной службы от 10.02.2010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B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67;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 xml:space="preserve">Порядок проведения конкурсов и аукционов определен в конкурсной и аукционной документации, утвержденной распоряжением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2B6D">
        <w:rPr>
          <w:rFonts w:ascii="Times New Roman" w:hAnsi="Times New Roman" w:cs="Times New Roman"/>
          <w:sz w:val="28"/>
          <w:szCs w:val="28"/>
        </w:rPr>
        <w:lastRenderedPageBreak/>
        <w:t>от 13.09.2010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 xml:space="preserve">270-р «Об организации и проведении аукциона (конкурса)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казне муниципального образования «Вяземский район» Смоленской области». 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отражена в </w:t>
      </w:r>
      <w:hyperlink r:id="rId13" w:history="1">
        <w:r w:rsidRPr="00D52B6D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D52B6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3 к Административному регламенту).</w:t>
      </w:r>
    </w:p>
    <w:p w:rsidR="00CD5985" w:rsidRPr="00D52B6D" w:rsidRDefault="00CD5985" w:rsidP="00CD59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30 рабочих дней.</w:t>
      </w:r>
    </w:p>
    <w:p w:rsidR="00CD5985" w:rsidRDefault="00CD5985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739EB" w:rsidRPr="00D52B6D" w:rsidRDefault="009739EB" w:rsidP="00973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2B6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2B6D">
        <w:rPr>
          <w:rFonts w:ascii="Times New Roman" w:hAnsi="Times New Roman" w:cs="Times New Roman"/>
          <w:b/>
          <w:sz w:val="28"/>
          <w:szCs w:val="28"/>
        </w:rPr>
        <w:t>. Переоформление  договора  аренды на новый срок,</w:t>
      </w:r>
    </w:p>
    <w:p w:rsidR="009739EB" w:rsidRPr="00D52B6D" w:rsidRDefault="009739EB" w:rsidP="00973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2B6D">
        <w:rPr>
          <w:rFonts w:ascii="Times New Roman" w:hAnsi="Times New Roman" w:cs="Times New Roman"/>
          <w:b/>
          <w:sz w:val="28"/>
          <w:szCs w:val="28"/>
        </w:rPr>
        <w:t>внесение изменений в действующий договор аренды</w:t>
      </w:r>
    </w:p>
    <w:p w:rsidR="009739EB" w:rsidRPr="008F58D8" w:rsidRDefault="009739EB" w:rsidP="009739E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739EB" w:rsidRPr="00D52B6D" w:rsidRDefault="009739EB" w:rsidP="009739E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2B6D">
        <w:rPr>
          <w:rFonts w:ascii="Times New Roman" w:hAnsi="Times New Roman" w:cs="Times New Roman"/>
          <w:sz w:val="28"/>
          <w:szCs w:val="28"/>
        </w:rPr>
        <w:t>.1. Для оформления договора аренды на новый срок заявитель муниципальной услуги направляет заявление на имя Главы  муниципального образования «Вяземский район» Смоленской области с приложением копий документов, указанных в пункте 2.6.1 настоящего Административного регламента.</w:t>
      </w:r>
    </w:p>
    <w:p w:rsidR="009739EB" w:rsidRPr="00D52B6D" w:rsidRDefault="009739EB" w:rsidP="009739E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2B6D">
        <w:rPr>
          <w:rFonts w:ascii="Times New Roman" w:hAnsi="Times New Roman" w:cs="Times New Roman"/>
          <w:sz w:val="28"/>
          <w:szCs w:val="28"/>
        </w:rPr>
        <w:t>.2. 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>произошедших изменениях с приложением документов, подтверждающих эти изменения.</w:t>
      </w:r>
    </w:p>
    <w:p w:rsidR="009739EB" w:rsidRPr="00D52B6D" w:rsidRDefault="009739EB" w:rsidP="009739E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 xml:space="preserve">Изменения и дополнения условий договора аренды рассматриваются сторонами и оформляются Комитетом в виде дополнительного соглашения к договору аренды. </w:t>
      </w:r>
    </w:p>
    <w:p w:rsidR="009739EB" w:rsidRPr="00C55CC4" w:rsidRDefault="009739EB" w:rsidP="009739E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5CC4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C55CC4">
        <w:rPr>
          <w:rFonts w:ascii="Times New Roman" w:hAnsi="Times New Roman" w:cs="Times New Roman"/>
          <w:sz w:val="28"/>
          <w:szCs w:val="28"/>
        </w:rPr>
        <w:t xml:space="preserve"> 30 рабочих  дней.  </w:t>
      </w:r>
    </w:p>
    <w:p w:rsidR="009739EB" w:rsidRPr="00C55CC4" w:rsidRDefault="009739EB" w:rsidP="00D5464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4201" w:rsidRPr="00D027F4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B7CA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27F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в </w:t>
      </w:r>
    </w:p>
    <w:p w:rsidR="00C14201" w:rsidRPr="00D027F4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F4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федеральной </w:t>
      </w:r>
    </w:p>
    <w:p w:rsidR="00C14201" w:rsidRPr="00D027F4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F4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</w:p>
    <w:p w:rsidR="00C14201" w:rsidRPr="00D027F4" w:rsidRDefault="00C14201" w:rsidP="00C1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F4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(функций).</w:t>
      </w:r>
    </w:p>
    <w:p w:rsidR="00C14201" w:rsidRPr="000F1D54" w:rsidRDefault="00C14201" w:rsidP="00C142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7B7CA0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.1.</w:t>
      </w:r>
      <w:r w:rsidRPr="000F1D54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возможность печати на бумажном носителе копии электронной формы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запроса;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7B7CA0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 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7B7CA0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.3. Получение результата предоставления муниципальной услуги.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б) на бумажном носителе, подтверждающем содержание электронного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7B7CA0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з) </w:t>
      </w:r>
      <w:r w:rsidR="007D481B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уведомление о мотивированном отказе в предоставлении муниципальной услуги.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7B7CA0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 xml:space="preserve">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af1"/>
          <w:rFonts w:ascii="Times New Roman" w:hAnsi="Times New Roman"/>
          <w:sz w:val="28"/>
          <w:szCs w:val="28"/>
        </w:rPr>
        <w:footnoteReference w:id="1"/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7B7CA0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1"/>
          <w:rFonts w:ascii="Times New Roman" w:hAnsi="Times New Roman"/>
          <w:sz w:val="28"/>
          <w:szCs w:val="28"/>
        </w:rPr>
        <w:footnoteReference w:id="2"/>
      </w:r>
    </w:p>
    <w:p w:rsidR="00C14201" w:rsidRPr="000F1D54" w:rsidRDefault="00C14201" w:rsidP="00C1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C14201" w:rsidRPr="009A665A" w:rsidRDefault="00C14201" w:rsidP="00C14201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C14201" w:rsidRPr="004925C3" w:rsidRDefault="00C14201" w:rsidP="009F214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 xml:space="preserve">4. Формы контроля за исполнением </w:t>
      </w:r>
      <w:r w:rsidR="009F2147">
        <w:rPr>
          <w:b/>
          <w:sz w:val="28"/>
          <w:szCs w:val="28"/>
        </w:rPr>
        <w:t>муниципальной услуги</w:t>
      </w:r>
    </w:p>
    <w:p w:rsidR="00C14201" w:rsidRPr="004925C3" w:rsidRDefault="00C14201" w:rsidP="00C142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lastRenderedPageBreak/>
        <w:t>4.1. Порядок осуществления текущего контроля за соблюдением</w:t>
      </w:r>
    </w:p>
    <w:p w:rsidR="00C14201" w:rsidRPr="004925C3" w:rsidRDefault="00C14201" w:rsidP="00C142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C14201" w:rsidRPr="004925C3" w:rsidRDefault="00C14201" w:rsidP="00C142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настоящего Административного регламента и иных нормативных</w:t>
      </w:r>
    </w:p>
    <w:p w:rsidR="00C14201" w:rsidRPr="004925C3" w:rsidRDefault="00C14201" w:rsidP="00C142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правовых актов, устанавливающих требования к предоставлению</w:t>
      </w:r>
    </w:p>
    <w:p w:rsidR="00C14201" w:rsidRPr="004925C3" w:rsidRDefault="00C14201" w:rsidP="00C142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925C3">
        <w:rPr>
          <w:b/>
          <w:sz w:val="28"/>
          <w:szCs w:val="28"/>
        </w:rPr>
        <w:t xml:space="preserve"> услуги, а также принятием решений</w:t>
      </w:r>
    </w:p>
    <w:p w:rsidR="00C14201" w:rsidRPr="004925C3" w:rsidRDefault="00C14201" w:rsidP="00C142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ответственными лицами</w:t>
      </w:r>
    </w:p>
    <w:p w:rsidR="00C14201" w:rsidRPr="00086AE1" w:rsidRDefault="00C14201" w:rsidP="00C142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Глава  муниципального  образования 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Главой муниципального  образования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14201" w:rsidRPr="00086AE1" w:rsidRDefault="00C14201" w:rsidP="00C14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201" w:rsidRDefault="00C14201" w:rsidP="00C142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4.2.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 xml:space="preserve">муниципальной услуги, </w:t>
      </w:r>
    </w:p>
    <w:p w:rsidR="00C14201" w:rsidRPr="007E1596" w:rsidRDefault="00C14201" w:rsidP="00C142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за полнотой и качеством предоставления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муниципальной услуги</w:t>
      </w:r>
    </w:p>
    <w:p w:rsidR="00C14201" w:rsidRPr="00086AE1" w:rsidRDefault="00C14201" w:rsidP="00C142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38719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14201" w:rsidRPr="0097291F" w:rsidRDefault="00C14201" w:rsidP="00C1420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14201" w:rsidRPr="007E1596" w:rsidRDefault="00C14201" w:rsidP="00C142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>муниципальной</w:t>
      </w:r>
      <w:r w:rsidRPr="007E1596">
        <w:rPr>
          <w:b/>
          <w:sz w:val="28"/>
          <w:szCs w:val="28"/>
        </w:rPr>
        <w:t xml:space="preserve"> услуги</w:t>
      </w:r>
    </w:p>
    <w:p w:rsidR="00C14201" w:rsidRPr="0097291F" w:rsidRDefault="00C14201" w:rsidP="00C14201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14201" w:rsidRPr="008941CB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596">
        <w:rPr>
          <w:sz w:val="28"/>
          <w:szCs w:val="28"/>
        </w:rPr>
        <w:t>4</w:t>
      </w:r>
      <w:r>
        <w:rPr>
          <w:sz w:val="28"/>
          <w:szCs w:val="28"/>
        </w:rPr>
        <w:t>.3.1.</w:t>
      </w:r>
      <w:r w:rsidRPr="008941CB">
        <w:rPr>
          <w:color w:val="993300"/>
          <w:sz w:val="28"/>
          <w:szCs w:val="28"/>
        </w:rPr>
        <w:t xml:space="preserve"> </w:t>
      </w:r>
      <w:r w:rsidRPr="008941CB">
        <w:rPr>
          <w:sz w:val="28"/>
          <w:szCs w:val="28"/>
        </w:rPr>
        <w:t xml:space="preserve">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</w:t>
      </w:r>
      <w:r w:rsidRPr="008941CB">
        <w:rPr>
          <w:sz w:val="28"/>
          <w:szCs w:val="28"/>
        </w:rPr>
        <w:lastRenderedPageBreak/>
        <w:t>ответственность должностных лиц, муниципальных служащих Администрации закрепляется в их должностных инструкциях.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 </w:t>
      </w:r>
    </w:p>
    <w:p w:rsidR="00C14201" w:rsidRDefault="00C14201" w:rsidP="00C14201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C14201" w:rsidRDefault="00C14201" w:rsidP="00C14201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50FD5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14201" w:rsidRPr="00450FD5" w:rsidRDefault="00C14201" w:rsidP="00C14201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C14201" w:rsidRPr="00450FD5" w:rsidRDefault="00C14201" w:rsidP="00C14201">
      <w:pPr>
        <w:tabs>
          <w:tab w:val="num" w:pos="720"/>
        </w:tabs>
        <w:jc w:val="both"/>
        <w:rPr>
          <w:sz w:val="28"/>
          <w:szCs w:val="28"/>
        </w:rPr>
      </w:pPr>
      <w:r w:rsidRPr="00450FD5">
        <w:rPr>
          <w:sz w:val="28"/>
          <w:szCs w:val="28"/>
        </w:rPr>
        <w:tab/>
        <w:t>4.4.1. Граждане и организации могут направлять запросы о п</w:t>
      </w:r>
      <w:r>
        <w:rPr>
          <w:sz w:val="28"/>
          <w:szCs w:val="28"/>
        </w:rPr>
        <w:t>о</w:t>
      </w:r>
      <w:r w:rsidRPr="00450FD5">
        <w:rPr>
          <w:sz w:val="28"/>
          <w:szCs w:val="28"/>
        </w:rPr>
        <w:t>ря</w:t>
      </w:r>
      <w:r>
        <w:rPr>
          <w:sz w:val="28"/>
          <w:szCs w:val="28"/>
        </w:rPr>
        <w:t>д</w:t>
      </w:r>
      <w:r w:rsidRPr="00450FD5">
        <w:rPr>
          <w:sz w:val="28"/>
          <w:szCs w:val="28"/>
        </w:rPr>
        <w:t>ке предоставления муниципальной услуги. Специалист комитета готовит ответы на запросы в месячный срок.</w:t>
      </w:r>
    </w:p>
    <w:p w:rsidR="00C14201" w:rsidRDefault="00C14201" w:rsidP="00C14201">
      <w:pPr>
        <w:jc w:val="center"/>
        <w:rPr>
          <w:b/>
          <w:sz w:val="28"/>
          <w:szCs w:val="28"/>
        </w:rPr>
      </w:pPr>
    </w:p>
    <w:p w:rsidR="00C14201" w:rsidRPr="00363E32" w:rsidRDefault="00C14201" w:rsidP="00C14201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r w:rsidRPr="00363E3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4201" w:rsidRPr="0097291F" w:rsidRDefault="00C14201" w:rsidP="00C14201">
      <w:pPr>
        <w:autoSpaceDE w:val="0"/>
        <w:autoSpaceDN w:val="0"/>
        <w:adjustRightInd w:val="0"/>
        <w:ind w:firstLine="720"/>
        <w:jc w:val="both"/>
        <w:outlineLvl w:val="2"/>
        <w:rPr>
          <w:sz w:val="30"/>
          <w:szCs w:val="30"/>
        </w:rPr>
      </w:pP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79AF">
        <w:rPr>
          <w:sz w:val="28"/>
          <w:szCs w:val="28"/>
        </w:rPr>
        <w:t xml:space="preserve">5.1. Заявитель имеет право на обжалование решений </w:t>
      </w:r>
      <w:r>
        <w:rPr>
          <w:sz w:val="28"/>
          <w:szCs w:val="28"/>
        </w:rPr>
        <w:t>и действий (бездействия)</w:t>
      </w:r>
      <w:r w:rsidRPr="00A979AF">
        <w:rPr>
          <w:sz w:val="28"/>
          <w:szCs w:val="28"/>
        </w:rPr>
        <w:t xml:space="preserve">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A979AF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A979AF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органа, предоставляющего муниципальную услугу</w:t>
      </w:r>
      <w:r w:rsidRPr="00A979AF">
        <w:rPr>
          <w:sz w:val="28"/>
          <w:szCs w:val="28"/>
        </w:rPr>
        <w:t>, в досудебном (внесудебном) порядке.</w:t>
      </w:r>
    </w:p>
    <w:p w:rsidR="00C14201" w:rsidRPr="00AA481E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</w:t>
      </w:r>
      <w:r w:rsidRPr="00A979A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AA481E">
        <w:rPr>
          <w:sz w:val="28"/>
          <w:szCs w:val="28"/>
        </w:rPr>
        <w:t xml:space="preserve">, </w:t>
      </w:r>
      <w:r w:rsidRPr="00AA481E">
        <w:rPr>
          <w:bCs/>
          <w:sz w:val="28"/>
          <w:szCs w:val="28"/>
        </w:rPr>
        <w:t>а также должностных лиц или муниципальных служащих</w:t>
      </w:r>
      <w:r>
        <w:rPr>
          <w:bCs/>
          <w:sz w:val="28"/>
          <w:szCs w:val="28"/>
        </w:rPr>
        <w:t xml:space="preserve"> размещается:</w:t>
      </w:r>
    </w:p>
    <w:p w:rsidR="00C14201" w:rsidRPr="00C80830" w:rsidRDefault="00C14201" w:rsidP="00C14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C14201" w:rsidRDefault="00C14201" w:rsidP="00C14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Интернет-сайте Администрации</w:t>
      </w:r>
      <w:r w:rsidRPr="00F572A3">
        <w:rPr>
          <w:sz w:val="28"/>
          <w:szCs w:val="28"/>
        </w:rPr>
        <w:t xml:space="preserve">: </w:t>
      </w:r>
      <w:r w:rsidR="008104B9">
        <w:rPr>
          <w:sz w:val="28"/>
          <w:szCs w:val="28"/>
          <w:lang w:val="en-US"/>
        </w:rPr>
        <w:t>ht</w:t>
      </w:r>
      <w:r w:rsidR="00561590">
        <w:rPr>
          <w:sz w:val="28"/>
          <w:szCs w:val="28"/>
          <w:lang w:val="en-US"/>
        </w:rPr>
        <w:t>t</w:t>
      </w:r>
      <w:r w:rsidR="008104B9">
        <w:rPr>
          <w:sz w:val="28"/>
          <w:szCs w:val="28"/>
          <w:lang w:val="en-US"/>
        </w:rPr>
        <w:t>p</w:t>
      </w:r>
      <w:r w:rsidR="008104B9">
        <w:rPr>
          <w:sz w:val="28"/>
          <w:szCs w:val="28"/>
        </w:rPr>
        <w:t>:/</w:t>
      </w:r>
      <w:r w:rsidR="00561590">
        <w:rPr>
          <w:sz w:val="28"/>
          <w:szCs w:val="28"/>
        </w:rPr>
        <w:t>/</w:t>
      </w:r>
      <w:r w:rsidR="008104B9" w:rsidRPr="00FF1C56">
        <w:rPr>
          <w:sz w:val="28"/>
          <w:szCs w:val="28"/>
          <w:shd w:val="clear" w:color="auto" w:fill="FFFFFF"/>
        </w:rPr>
        <w:t>vyazma</w:t>
      </w:r>
      <w:r w:rsidR="008104B9">
        <w:rPr>
          <w:sz w:val="28"/>
          <w:szCs w:val="28"/>
          <w:shd w:val="clear" w:color="auto" w:fill="FFFFFF"/>
        </w:rPr>
        <w:t>.</w:t>
      </w:r>
      <w:r w:rsidR="008104B9">
        <w:rPr>
          <w:sz w:val="28"/>
          <w:szCs w:val="28"/>
          <w:shd w:val="clear" w:color="auto" w:fill="FFFFFF"/>
          <w:lang w:val="en-US"/>
        </w:rPr>
        <w:t>ru</w:t>
      </w:r>
      <w:r w:rsidR="008104B9" w:rsidRPr="00954703">
        <w:rPr>
          <w:sz w:val="28"/>
          <w:szCs w:val="28"/>
          <w:shd w:val="clear" w:color="auto" w:fill="FFFFFF"/>
        </w:rPr>
        <w:t xml:space="preserve">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>сетях общего пользования (в том числе в сети Интернет)</w:t>
      </w:r>
      <w:r>
        <w:rPr>
          <w:sz w:val="28"/>
          <w:szCs w:val="28"/>
        </w:rPr>
        <w:t>;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79A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A979AF">
        <w:rPr>
          <w:sz w:val="28"/>
          <w:szCs w:val="28"/>
        </w:rPr>
        <w:t xml:space="preserve">. </w:t>
      </w:r>
      <w:r w:rsidRPr="00A871D5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нарушение срока предоставления муниципальной услуги;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lastRenderedPageBreak/>
        <w:t xml:space="preserve">5) </w:t>
      </w:r>
      <w:r w:rsidR="00D95EA9">
        <w:rPr>
          <w:sz w:val="28"/>
          <w:szCs w:val="28"/>
        </w:rPr>
        <w:t xml:space="preserve"> </w:t>
      </w:r>
      <w:r w:rsidRPr="00A871D5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A871D5">
        <w:rPr>
          <w:sz w:val="28"/>
          <w:szCs w:val="28"/>
        </w:rPr>
        <w:t xml:space="preserve">отказ </w:t>
      </w:r>
      <w:r w:rsidR="00D95EA9">
        <w:rPr>
          <w:sz w:val="28"/>
          <w:szCs w:val="28"/>
        </w:rPr>
        <w:t xml:space="preserve"> </w:t>
      </w:r>
      <w:r w:rsidRPr="00A871D5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4201" w:rsidRPr="000D1AFB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Администрацию, Комитет (далее – органы, предоставляющие муниципальную услугу), в письменной форме или в электронном виде. </w:t>
      </w:r>
      <w:r w:rsidRPr="000D1AFB">
        <w:rPr>
          <w:sz w:val="28"/>
          <w:szCs w:val="28"/>
        </w:rPr>
        <w:t xml:space="preserve">Жалобы на решения, принятые руководителем органа, предоставляющего </w:t>
      </w:r>
      <w:r>
        <w:rPr>
          <w:sz w:val="28"/>
          <w:szCs w:val="28"/>
        </w:rPr>
        <w:t>муниципальную услугу</w:t>
      </w:r>
      <w:r w:rsidRPr="000D1AF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услугу.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14201" w:rsidRPr="008409F5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871D5">
        <w:rPr>
          <w:sz w:val="28"/>
          <w:szCs w:val="28"/>
        </w:rPr>
        <w:t>. Жалоба должна содержать: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4201" w:rsidRPr="000D1AFB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D1AF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7</w:t>
      </w:r>
      <w:r w:rsidRPr="000D1AFB">
        <w:rPr>
          <w:sz w:val="28"/>
          <w:szCs w:val="28"/>
        </w:rPr>
        <w:t xml:space="preserve">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0D1AFB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0D1AF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0D1AFB">
        <w:rPr>
          <w:sz w:val="28"/>
          <w:szCs w:val="28"/>
        </w:rPr>
        <w:t xml:space="preserve"> рабочих дней со дня ее регистрации. 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71D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871D5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 xml:space="preserve">1) </w:t>
      </w:r>
      <w:r w:rsidR="00D95EA9">
        <w:rPr>
          <w:sz w:val="28"/>
          <w:szCs w:val="28"/>
        </w:rPr>
        <w:t xml:space="preserve"> </w:t>
      </w:r>
      <w:r w:rsidRPr="00A871D5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14201" w:rsidRPr="00A871D5" w:rsidRDefault="00C14201" w:rsidP="00C1420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отказывает в удовлетворении жалобы.</w:t>
      </w:r>
    </w:p>
    <w:p w:rsidR="00C14201" w:rsidRPr="000D1AFB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0D1AFB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4201" w:rsidRDefault="00C14201" w:rsidP="00C14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0D1AFB">
        <w:rPr>
          <w:sz w:val="28"/>
          <w:szCs w:val="28"/>
        </w:rPr>
        <w:t xml:space="preserve">. </w:t>
      </w:r>
      <w:r w:rsidRPr="009219D0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</w:t>
      </w:r>
      <w:r w:rsidRPr="000D1AFB">
        <w:rPr>
          <w:sz w:val="28"/>
          <w:szCs w:val="28"/>
        </w:rPr>
        <w:t xml:space="preserve"> или бездействие </w:t>
      </w:r>
      <w:r w:rsidRPr="00A979AF">
        <w:rPr>
          <w:sz w:val="28"/>
          <w:szCs w:val="28"/>
        </w:rPr>
        <w:t>должностны</w:t>
      </w:r>
      <w:r>
        <w:rPr>
          <w:sz w:val="28"/>
          <w:szCs w:val="28"/>
        </w:rPr>
        <w:t>х лиц, предоставляющих муниципальную услугу</w:t>
      </w:r>
      <w:r w:rsidRPr="00A979AF">
        <w:rPr>
          <w:sz w:val="28"/>
          <w:szCs w:val="28"/>
        </w:rPr>
        <w:t>,</w:t>
      </w:r>
      <w:r w:rsidRPr="000D1AFB">
        <w:rPr>
          <w:sz w:val="28"/>
          <w:szCs w:val="28"/>
        </w:rPr>
        <w:t xml:space="preserve"> в судебном порядке.</w:t>
      </w:r>
    </w:p>
    <w:p w:rsidR="00C14201" w:rsidRDefault="00C14201" w:rsidP="00C1420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14201" w:rsidRDefault="00C14201" w:rsidP="00C1420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16"/>
          <w:szCs w:val="16"/>
        </w:rPr>
      </w:pPr>
    </w:p>
    <w:p w:rsidR="00825B23" w:rsidRDefault="00825B23" w:rsidP="00825B23">
      <w:pPr>
        <w:ind w:firstLine="4860"/>
        <w:rPr>
          <w:szCs w:val="28"/>
        </w:rPr>
      </w:pPr>
      <w:r>
        <w:rPr>
          <w:szCs w:val="28"/>
        </w:rPr>
        <w:t>Приложение № 1</w:t>
      </w:r>
    </w:p>
    <w:p w:rsidR="00825B23" w:rsidRDefault="00825B23" w:rsidP="004F1221">
      <w:pPr>
        <w:ind w:left="4860"/>
        <w:rPr>
          <w:szCs w:val="28"/>
        </w:rPr>
      </w:pPr>
      <w:r w:rsidRPr="006B120E">
        <w:rPr>
          <w:szCs w:val="28"/>
        </w:rPr>
        <w:t xml:space="preserve">к </w:t>
      </w:r>
      <w:r>
        <w:rPr>
          <w:szCs w:val="28"/>
        </w:rPr>
        <w:t xml:space="preserve">     </w:t>
      </w:r>
      <w:r w:rsidRPr="006B120E">
        <w:rPr>
          <w:szCs w:val="28"/>
        </w:rPr>
        <w:t xml:space="preserve">Административному </w:t>
      </w:r>
      <w:r>
        <w:rPr>
          <w:szCs w:val="28"/>
        </w:rPr>
        <w:t xml:space="preserve">      </w:t>
      </w:r>
      <w:r w:rsidR="00877C16">
        <w:rPr>
          <w:szCs w:val="28"/>
        </w:rPr>
        <w:t>регламенту</w:t>
      </w:r>
      <w:r w:rsidR="00877C16">
        <w:rPr>
          <w:szCs w:val="28"/>
        </w:rPr>
        <w:tab/>
      </w:r>
      <w:r w:rsidRPr="006B120E">
        <w:rPr>
          <w:szCs w:val="28"/>
        </w:rPr>
        <w:t xml:space="preserve">предоставления </w:t>
      </w:r>
      <w:r>
        <w:rPr>
          <w:szCs w:val="28"/>
        </w:rPr>
        <w:t xml:space="preserve"> муниципальной   услуги</w:t>
      </w:r>
    </w:p>
    <w:p w:rsidR="00825B23" w:rsidRDefault="00825B23" w:rsidP="00825B23">
      <w:pPr>
        <w:ind w:firstLine="4860"/>
        <w:rPr>
          <w:szCs w:val="28"/>
        </w:rPr>
      </w:pPr>
      <w:r>
        <w:rPr>
          <w:szCs w:val="28"/>
        </w:rPr>
        <w:t>«Предоставление            муниципального</w:t>
      </w:r>
      <w:r>
        <w:rPr>
          <w:szCs w:val="28"/>
        </w:rPr>
        <w:tab/>
      </w:r>
    </w:p>
    <w:p w:rsidR="00825B23" w:rsidRDefault="00825B23" w:rsidP="00825B23">
      <w:pPr>
        <w:ind w:firstLine="4860"/>
        <w:rPr>
          <w:szCs w:val="28"/>
        </w:rPr>
      </w:pPr>
      <w:r>
        <w:rPr>
          <w:szCs w:val="28"/>
        </w:rPr>
        <w:t>имущества муниципального образования</w:t>
      </w:r>
      <w:r w:rsidRPr="006B120E">
        <w:rPr>
          <w:szCs w:val="28"/>
        </w:rPr>
        <w:t xml:space="preserve"> </w:t>
      </w:r>
    </w:p>
    <w:p w:rsidR="00825B23" w:rsidRDefault="00825B23" w:rsidP="00825B23">
      <w:pPr>
        <w:ind w:firstLine="4860"/>
        <w:rPr>
          <w:szCs w:val="28"/>
        </w:rPr>
      </w:pPr>
      <w:r w:rsidRPr="006B120E">
        <w:rPr>
          <w:szCs w:val="28"/>
        </w:rPr>
        <w:t xml:space="preserve">«Вяземский </w:t>
      </w:r>
      <w:r>
        <w:rPr>
          <w:szCs w:val="28"/>
        </w:rPr>
        <w:t xml:space="preserve"> район» </w:t>
      </w:r>
      <w:r w:rsidRPr="006B120E">
        <w:rPr>
          <w:szCs w:val="28"/>
        </w:rPr>
        <w:t xml:space="preserve">Смоленской области </w:t>
      </w:r>
    </w:p>
    <w:p w:rsidR="00825B23" w:rsidRPr="006B120E" w:rsidRDefault="00825B23" w:rsidP="00825B23">
      <w:pPr>
        <w:ind w:firstLine="4860"/>
        <w:rPr>
          <w:szCs w:val="28"/>
        </w:rPr>
      </w:pPr>
      <w:r w:rsidRPr="006B120E">
        <w:rPr>
          <w:szCs w:val="28"/>
        </w:rPr>
        <w:t>в аренду (кроме земли)»</w:t>
      </w:r>
    </w:p>
    <w:p w:rsidR="00825B23" w:rsidRPr="00D52B6D" w:rsidRDefault="00825B23" w:rsidP="00825B23">
      <w:pPr>
        <w:ind w:left="5670"/>
      </w:pPr>
    </w:p>
    <w:p w:rsidR="00825B23" w:rsidRPr="00A323BC" w:rsidRDefault="00825B23" w:rsidP="00825B23">
      <w:pPr>
        <w:ind w:left="5670"/>
        <w:rPr>
          <w:sz w:val="16"/>
          <w:szCs w:val="16"/>
        </w:rPr>
      </w:pPr>
    </w:p>
    <w:p w:rsidR="00825B23" w:rsidRPr="004F1221" w:rsidRDefault="00825B23" w:rsidP="00825B23">
      <w:pPr>
        <w:jc w:val="center"/>
        <w:rPr>
          <w:sz w:val="28"/>
          <w:szCs w:val="28"/>
        </w:rPr>
      </w:pPr>
      <w:r w:rsidRPr="004F1221">
        <w:rPr>
          <w:sz w:val="28"/>
          <w:szCs w:val="28"/>
        </w:rPr>
        <w:t>Форма заявления на заключение (перезаключение) договора аренды</w:t>
      </w:r>
    </w:p>
    <w:p w:rsidR="00825B23" w:rsidRPr="004F1221" w:rsidRDefault="00825B23" w:rsidP="00825B23">
      <w:pPr>
        <w:ind w:left="7200" w:firstLine="720"/>
        <w:rPr>
          <w:b/>
          <w:sz w:val="28"/>
          <w:szCs w:val="28"/>
        </w:rPr>
      </w:pPr>
    </w:p>
    <w:p w:rsidR="00825B23" w:rsidRPr="004F1221" w:rsidRDefault="00825B23" w:rsidP="00825B23">
      <w:pPr>
        <w:jc w:val="center"/>
        <w:rPr>
          <w:b/>
          <w:sz w:val="28"/>
          <w:szCs w:val="28"/>
        </w:rPr>
      </w:pPr>
      <w:r w:rsidRPr="004F1221">
        <w:rPr>
          <w:b/>
          <w:sz w:val="28"/>
          <w:szCs w:val="28"/>
        </w:rPr>
        <w:t>ЗАЯВЛЕНИЕ</w:t>
      </w:r>
    </w:p>
    <w:p w:rsidR="00825B23" w:rsidRPr="004F1221" w:rsidRDefault="00825B23" w:rsidP="00825B23">
      <w:pPr>
        <w:jc w:val="center"/>
        <w:rPr>
          <w:b/>
          <w:sz w:val="28"/>
          <w:szCs w:val="28"/>
        </w:rPr>
      </w:pPr>
    </w:p>
    <w:p w:rsidR="00BE7D6C" w:rsidRDefault="00825B23" w:rsidP="00825B23">
      <w:pPr>
        <w:pStyle w:val="2"/>
        <w:ind w:left="4860" w:hanging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t xml:space="preserve"> </w:t>
      </w:r>
      <w:r w:rsidRPr="00E231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Главе </w:t>
      </w:r>
      <w:r w:rsidR="00BE7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231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</w:t>
      </w:r>
      <w:r w:rsidR="00BE7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231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образования </w:t>
      </w:r>
    </w:p>
    <w:p w:rsidR="00825B23" w:rsidRPr="00E23173" w:rsidRDefault="00825B23" w:rsidP="00825B23">
      <w:pPr>
        <w:pStyle w:val="2"/>
        <w:ind w:left="4860" w:hanging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31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«Вяземский район»</w:t>
      </w:r>
      <w:r w:rsidR="00BE7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231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Смоленской области</w:t>
      </w:r>
    </w:p>
    <w:p w:rsidR="00825B23" w:rsidRPr="00D52B6D" w:rsidRDefault="00825B23" w:rsidP="00825B23">
      <w:pPr>
        <w:ind w:left="4536"/>
      </w:pPr>
      <w:r w:rsidRPr="00D52B6D">
        <w:t>_______</w:t>
      </w:r>
      <w:r>
        <w:t>_______________________________</w:t>
      </w:r>
    </w:p>
    <w:p w:rsidR="00825B23" w:rsidRPr="00D52B6D" w:rsidRDefault="00825B23" w:rsidP="00825B23">
      <w:pPr>
        <w:ind w:left="4536"/>
      </w:pPr>
      <w:r w:rsidRPr="00D52B6D">
        <w:t>________</w:t>
      </w:r>
      <w:r>
        <w:t>______________________________</w:t>
      </w:r>
    </w:p>
    <w:p w:rsidR="00825B23" w:rsidRPr="00D52B6D" w:rsidRDefault="00825B23" w:rsidP="00825B23">
      <w:pPr>
        <w:pStyle w:val="a3"/>
        <w:ind w:left="4536" w:firstLine="0"/>
        <w:rPr>
          <w:sz w:val="18"/>
        </w:rPr>
      </w:pPr>
      <w:r w:rsidRPr="00D52B6D">
        <w:rPr>
          <w:sz w:val="18"/>
        </w:rPr>
        <w:t>(указываются реквизиты заявителя - юридического лица или предпринимателя без образования юридического лица, номера телефонов)</w:t>
      </w:r>
    </w:p>
    <w:p w:rsidR="00825B23" w:rsidRPr="002850D2" w:rsidRDefault="00825B23" w:rsidP="00825B23">
      <w:pPr>
        <w:jc w:val="center"/>
        <w:rPr>
          <w:sz w:val="36"/>
          <w:szCs w:val="36"/>
        </w:rPr>
      </w:pPr>
    </w:p>
    <w:p w:rsidR="00825B23" w:rsidRPr="00D52B6D" w:rsidRDefault="00825B23" w:rsidP="00825B23">
      <w:pPr>
        <w:ind w:firstLine="709"/>
        <w:jc w:val="both"/>
      </w:pPr>
      <w:r w:rsidRPr="00D52B6D">
        <w:t>Прошу оформить договор аренды нежилых помещений (з</w:t>
      </w:r>
      <w:r>
        <w:t>дания, сооружения) ____________</w:t>
      </w:r>
      <w:r w:rsidRPr="00D52B6D">
        <w:t xml:space="preserve">_______________________________________________ </w:t>
      </w:r>
    </w:p>
    <w:p w:rsidR="00825B23" w:rsidRPr="00D52B6D" w:rsidRDefault="00825B23" w:rsidP="00825B23">
      <w:pPr>
        <w:ind w:firstLine="709"/>
        <w:jc w:val="center"/>
        <w:rPr>
          <w:sz w:val="20"/>
        </w:rPr>
      </w:pPr>
      <w:r w:rsidRPr="00D52B6D">
        <w:t xml:space="preserve">        </w:t>
      </w:r>
      <w:r w:rsidRPr="00D52B6D">
        <w:rPr>
          <w:sz w:val="20"/>
        </w:rPr>
        <w:t>(указываются этаж, номер помещения и номера комнат в соответствии с технической документацией)</w:t>
      </w:r>
    </w:p>
    <w:p w:rsidR="00825B23" w:rsidRPr="00E23173" w:rsidRDefault="00825B23" w:rsidP="00825B23">
      <w:pPr>
        <w:pStyle w:val="a3"/>
        <w:ind w:firstLine="0"/>
        <w:rPr>
          <w:rFonts w:ascii="Times New Roman" w:hAnsi="Times New Roman" w:cs="Times New Roman"/>
        </w:rPr>
      </w:pPr>
      <w:r w:rsidRPr="00E23173">
        <w:rPr>
          <w:rFonts w:ascii="Times New Roman" w:hAnsi="Times New Roman" w:cs="Times New Roman"/>
        </w:rPr>
        <w:t>_______</w:t>
      </w:r>
      <w:r w:rsidR="004F1221" w:rsidRPr="00E23173">
        <w:rPr>
          <w:rFonts w:ascii="Times New Roman" w:hAnsi="Times New Roman" w:cs="Times New Roman"/>
        </w:rPr>
        <w:t>_____________________________________________________</w:t>
      </w:r>
      <w:r w:rsidR="00E23173">
        <w:rPr>
          <w:rFonts w:ascii="Times New Roman" w:hAnsi="Times New Roman" w:cs="Times New Roman"/>
        </w:rPr>
        <w:t>____________________________________________________________________________</w:t>
      </w:r>
    </w:p>
    <w:p w:rsidR="00825B23" w:rsidRPr="00D52B6D" w:rsidRDefault="00825B23" w:rsidP="00825B23">
      <w:pPr>
        <w:ind w:left="720" w:hanging="720"/>
        <w:jc w:val="both"/>
      </w:pPr>
    </w:p>
    <w:p w:rsidR="00825B23" w:rsidRPr="00D52B6D" w:rsidRDefault="00825B23" w:rsidP="00825B23">
      <w:pPr>
        <w:ind w:left="720" w:hanging="720"/>
        <w:jc w:val="both"/>
      </w:pPr>
      <w:r w:rsidRPr="00D52B6D">
        <w:t>площадью ______ кв. м в здании, расположенном по адресу: __________________</w:t>
      </w:r>
    </w:p>
    <w:p w:rsidR="00825B23" w:rsidRPr="00D52B6D" w:rsidRDefault="00825B23" w:rsidP="00825B23">
      <w:pPr>
        <w:ind w:left="720" w:hanging="720"/>
        <w:jc w:val="both"/>
      </w:pPr>
      <w:r w:rsidRPr="00D52B6D">
        <w:t>___________________________</w:t>
      </w:r>
      <w:r>
        <w:t>_______________________________</w:t>
      </w:r>
      <w:r w:rsidRPr="00D52B6D">
        <w:t>___________ ,</w:t>
      </w:r>
    </w:p>
    <w:p w:rsidR="00825B23" w:rsidRPr="00D52B6D" w:rsidRDefault="00825B23" w:rsidP="00825B23">
      <w:pPr>
        <w:ind w:left="720" w:hanging="720"/>
        <w:jc w:val="center"/>
        <w:rPr>
          <w:sz w:val="20"/>
        </w:rPr>
      </w:pPr>
      <w:r w:rsidRPr="00D52B6D">
        <w:rPr>
          <w:sz w:val="20"/>
        </w:rPr>
        <w:t>(указывается адрес здания в соответствии с технической документацией)</w:t>
      </w:r>
    </w:p>
    <w:p w:rsidR="00825B23" w:rsidRPr="00D52B6D" w:rsidRDefault="00825B23" w:rsidP="00825B23">
      <w:pPr>
        <w:ind w:left="720" w:hanging="720"/>
        <w:jc w:val="both"/>
      </w:pPr>
    </w:p>
    <w:p w:rsidR="00825B23" w:rsidRPr="00D52B6D" w:rsidRDefault="00825B23" w:rsidP="00825B23">
      <w:pPr>
        <w:ind w:left="720" w:hanging="720"/>
        <w:jc w:val="both"/>
      </w:pPr>
      <w:r w:rsidRPr="00D52B6D">
        <w:t xml:space="preserve">для использования под __________________________________________________ </w:t>
      </w:r>
    </w:p>
    <w:p w:rsidR="00825B23" w:rsidRPr="00D52B6D" w:rsidRDefault="00825B23" w:rsidP="00825B23">
      <w:pPr>
        <w:ind w:left="720" w:hanging="720"/>
        <w:jc w:val="both"/>
        <w:rPr>
          <w:sz w:val="20"/>
        </w:rPr>
      </w:pPr>
      <w:r w:rsidRPr="00D52B6D">
        <w:tab/>
      </w:r>
      <w:r w:rsidRPr="00D52B6D">
        <w:tab/>
      </w:r>
      <w:r w:rsidRPr="00D52B6D">
        <w:tab/>
      </w:r>
      <w:r w:rsidRPr="00D52B6D">
        <w:tab/>
      </w:r>
      <w:r w:rsidRPr="00D52B6D">
        <w:tab/>
      </w:r>
      <w:r w:rsidRPr="00D52B6D">
        <w:rPr>
          <w:sz w:val="20"/>
        </w:rPr>
        <w:t>(указывается цель использования арендуемых помещений)</w:t>
      </w:r>
    </w:p>
    <w:p w:rsidR="00825B23" w:rsidRPr="00D52B6D" w:rsidRDefault="00825B23" w:rsidP="00825B23">
      <w:pPr>
        <w:ind w:left="720" w:hanging="720"/>
        <w:jc w:val="both"/>
      </w:pPr>
      <w:r w:rsidRPr="00D52B6D">
        <w:t>на срок _____________________________.</w:t>
      </w:r>
    </w:p>
    <w:p w:rsidR="00825B23" w:rsidRPr="00D52B6D" w:rsidRDefault="00825B23" w:rsidP="00825B23">
      <w:pPr>
        <w:jc w:val="both"/>
      </w:pPr>
    </w:p>
    <w:p w:rsidR="00825B23" w:rsidRPr="00D52B6D" w:rsidRDefault="00825B23" w:rsidP="00825B23">
      <w:pPr>
        <w:ind w:left="720" w:hanging="720"/>
        <w:jc w:val="both"/>
      </w:pPr>
    </w:p>
    <w:p w:rsidR="00825B23" w:rsidRPr="00D52B6D" w:rsidRDefault="00825B23" w:rsidP="00825B23">
      <w:pPr>
        <w:ind w:left="720" w:hanging="720"/>
        <w:jc w:val="both"/>
      </w:pPr>
    </w:p>
    <w:p w:rsidR="00825B23" w:rsidRPr="00D52B6D" w:rsidRDefault="00825B23" w:rsidP="00825B23">
      <w:pPr>
        <w:ind w:left="720" w:hanging="720"/>
        <w:jc w:val="both"/>
      </w:pPr>
      <w:r w:rsidRPr="00D52B6D">
        <w:t>Заявит</w:t>
      </w:r>
      <w:r>
        <w:t xml:space="preserve">ель:                          </w:t>
      </w:r>
      <w:r w:rsidRPr="00D52B6D">
        <w:t xml:space="preserve">        __</w:t>
      </w:r>
      <w:r>
        <w:t>_________________     _________</w:t>
      </w:r>
      <w:r w:rsidRPr="00D52B6D">
        <w:t>____________</w:t>
      </w:r>
    </w:p>
    <w:p w:rsidR="00825B23" w:rsidRDefault="00825B23" w:rsidP="00825B23">
      <w:pPr>
        <w:spacing w:after="120"/>
        <w:ind w:left="1440" w:firstLine="720"/>
        <w:jc w:val="both"/>
        <w:rPr>
          <w:sz w:val="20"/>
        </w:rPr>
      </w:pPr>
      <w:r w:rsidRPr="00D52B6D">
        <w:tab/>
      </w:r>
      <w:r w:rsidRPr="00D52B6D">
        <w:tab/>
      </w:r>
      <w:r w:rsidRPr="00D52B6D">
        <w:tab/>
      </w:r>
      <w:r>
        <w:rPr>
          <w:sz w:val="20"/>
        </w:rPr>
        <w:t xml:space="preserve">     </w:t>
      </w:r>
      <w:r w:rsidRPr="00D52B6D">
        <w:rPr>
          <w:sz w:val="20"/>
        </w:rPr>
        <w:t xml:space="preserve"> (подпись)</w:t>
      </w:r>
      <w:r w:rsidRPr="00D52B6D">
        <w:tab/>
      </w:r>
      <w:r w:rsidRPr="00D52B6D">
        <w:tab/>
      </w:r>
      <w:r w:rsidRPr="00D52B6D">
        <w:tab/>
        <w:t xml:space="preserve">     </w:t>
      </w:r>
      <w:r>
        <w:t xml:space="preserve"> </w:t>
      </w:r>
      <w:r w:rsidRPr="00D52B6D">
        <w:t xml:space="preserve"> </w:t>
      </w:r>
      <w:r w:rsidRPr="00D52B6D">
        <w:rPr>
          <w:sz w:val="20"/>
        </w:rPr>
        <w:t>(И.О. Фамилия)</w:t>
      </w:r>
    </w:p>
    <w:p w:rsidR="00825B23" w:rsidRPr="00D52B6D" w:rsidRDefault="00825B23" w:rsidP="00825B23">
      <w:pPr>
        <w:ind w:left="6480" w:hanging="6480"/>
        <w:jc w:val="both"/>
      </w:pPr>
      <w:r w:rsidRPr="00D52B6D">
        <w:rPr>
          <w:szCs w:val="28"/>
        </w:rPr>
        <w:t>(м.п.)</w:t>
      </w:r>
      <w:r>
        <w:t xml:space="preserve">  </w:t>
      </w:r>
      <w:r>
        <w:tab/>
        <w:t xml:space="preserve">       «___» ________ 20</w:t>
      </w:r>
      <w:r w:rsidRPr="00D52B6D">
        <w:t>_</w:t>
      </w:r>
      <w:r>
        <w:t xml:space="preserve">__ </w:t>
      </w:r>
      <w:r w:rsidRPr="00D52B6D">
        <w:t>г.</w:t>
      </w:r>
    </w:p>
    <w:p w:rsidR="00825B23" w:rsidRDefault="00825B23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561590" w:rsidRPr="00D52B6D" w:rsidRDefault="00561590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825B23" w:rsidRPr="00D52B6D" w:rsidRDefault="00825B23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825B23" w:rsidRDefault="00825B23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D95EA9" w:rsidRPr="00D52B6D" w:rsidRDefault="00D95EA9" w:rsidP="00825B23">
      <w:pPr>
        <w:tabs>
          <w:tab w:val="num" w:pos="1560"/>
        </w:tabs>
        <w:ind w:left="5040"/>
        <w:jc w:val="center"/>
        <w:rPr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825B23" w:rsidRPr="00FF7992" w:rsidTr="00825B23">
        <w:tc>
          <w:tcPr>
            <w:tcW w:w="5508" w:type="dxa"/>
            <w:shd w:val="clear" w:color="auto" w:fill="auto"/>
          </w:tcPr>
          <w:p w:rsidR="00825B23" w:rsidRDefault="00825B23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4F1221" w:rsidRDefault="004F1221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4F1221" w:rsidRDefault="004F1221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561590" w:rsidRDefault="00561590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561590" w:rsidRDefault="00561590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561590" w:rsidRDefault="00561590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561590" w:rsidRDefault="00561590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561590" w:rsidRDefault="00561590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561590" w:rsidRDefault="00561590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  <w:p w:rsidR="00561590" w:rsidRPr="00FF7992" w:rsidRDefault="00561590" w:rsidP="00825B23">
            <w:pPr>
              <w:tabs>
                <w:tab w:val="num" w:pos="1560"/>
              </w:tabs>
              <w:jc w:val="center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25B23" w:rsidRPr="00FF7992" w:rsidRDefault="00825B23" w:rsidP="00825B23">
            <w:pPr>
              <w:tabs>
                <w:tab w:val="num" w:pos="1560"/>
              </w:tabs>
            </w:pPr>
          </w:p>
          <w:p w:rsidR="004F1221" w:rsidRDefault="004F1221" w:rsidP="00825B23">
            <w:pPr>
              <w:tabs>
                <w:tab w:val="num" w:pos="1560"/>
              </w:tabs>
              <w:jc w:val="both"/>
            </w:pPr>
          </w:p>
          <w:p w:rsidR="004F1221" w:rsidRDefault="004F1221" w:rsidP="00825B23">
            <w:pPr>
              <w:tabs>
                <w:tab w:val="num" w:pos="1560"/>
              </w:tabs>
              <w:jc w:val="both"/>
            </w:pPr>
          </w:p>
          <w:p w:rsidR="008B30B8" w:rsidRDefault="008B30B8" w:rsidP="00825B23">
            <w:pPr>
              <w:tabs>
                <w:tab w:val="num" w:pos="1560"/>
              </w:tabs>
              <w:jc w:val="both"/>
            </w:pPr>
          </w:p>
          <w:p w:rsidR="00825B23" w:rsidRPr="00FF7992" w:rsidRDefault="00825B23" w:rsidP="00825B23">
            <w:pPr>
              <w:tabs>
                <w:tab w:val="num" w:pos="1560"/>
              </w:tabs>
              <w:jc w:val="both"/>
            </w:pPr>
            <w:r w:rsidRPr="00FF7992">
              <w:lastRenderedPageBreak/>
              <w:t>Приложение № 2</w:t>
            </w:r>
          </w:p>
          <w:p w:rsidR="00825B23" w:rsidRPr="00FF7992" w:rsidRDefault="00825B23" w:rsidP="00825B23">
            <w:pPr>
              <w:tabs>
                <w:tab w:val="num" w:pos="1560"/>
              </w:tabs>
              <w:jc w:val="both"/>
            </w:pPr>
            <w:r w:rsidRPr="00FF7992">
              <w:t xml:space="preserve"> к Административному регламенту предоставления  муниципальной услуги  «Предоставление муниципального имущества муниципального образования «Вяземский район» Смоленской  области в аренду (кроме земли)»</w:t>
            </w:r>
          </w:p>
        </w:tc>
      </w:tr>
    </w:tbl>
    <w:p w:rsidR="00825B23" w:rsidRPr="00D52B6D" w:rsidRDefault="00825B23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825B23" w:rsidRPr="00D52B6D" w:rsidRDefault="00825B23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825B23" w:rsidRPr="00D52B6D" w:rsidRDefault="00825B23" w:rsidP="00825B23">
      <w:pPr>
        <w:tabs>
          <w:tab w:val="num" w:pos="1560"/>
        </w:tabs>
        <w:ind w:left="5040"/>
        <w:jc w:val="center"/>
        <w:rPr>
          <w:szCs w:val="28"/>
        </w:rPr>
      </w:pPr>
      <w:r w:rsidRPr="00D52B6D">
        <w:rPr>
          <w:szCs w:val="28"/>
        </w:rPr>
        <w:t>Форма</w:t>
      </w:r>
    </w:p>
    <w:p w:rsidR="00825B23" w:rsidRPr="00A323BC" w:rsidRDefault="00825B23" w:rsidP="00825B23">
      <w:pPr>
        <w:pStyle w:val="ConsPlusNormal"/>
        <w:widowControl/>
        <w:ind w:left="354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25B23" w:rsidRDefault="00825B23" w:rsidP="00825B23">
      <w:pPr>
        <w:pStyle w:val="ConsPlusNormal"/>
        <w:widowControl/>
        <w:ind w:left="354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25B23" w:rsidRPr="00D52B6D" w:rsidRDefault="00825B23" w:rsidP="00825B23">
      <w:pPr>
        <w:pStyle w:val="ConsPlusNormal"/>
        <w:widowControl/>
        <w:ind w:left="3540"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Руководителю организатора торгов</w:t>
      </w:r>
    </w:p>
    <w:p w:rsidR="00825B23" w:rsidRPr="00D52B6D" w:rsidRDefault="00825B23" w:rsidP="00825B23">
      <w:pPr>
        <w:pStyle w:val="ConsPlusNormal"/>
        <w:widowControl/>
        <w:ind w:left="3540" w:firstLine="0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</w:t>
      </w:r>
      <w:r w:rsidRPr="00D52B6D">
        <w:rPr>
          <w:rFonts w:ascii="Times New Roman" w:hAnsi="Times New Roman" w:cs="Times New Roman"/>
          <w:sz w:val="28"/>
        </w:rPr>
        <w:t>_____</w:t>
      </w:r>
    </w:p>
    <w:p w:rsidR="00825B23" w:rsidRPr="00D52B6D" w:rsidRDefault="00825B23" w:rsidP="00825B23">
      <w:pPr>
        <w:pStyle w:val="ConsPlusNormal"/>
        <w:widowControl/>
        <w:ind w:left="3540" w:firstLine="0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</w:t>
      </w:r>
      <w:r w:rsidRPr="00D52B6D">
        <w:rPr>
          <w:rFonts w:ascii="Times New Roman" w:hAnsi="Times New Roman" w:cs="Times New Roman"/>
          <w:sz w:val="28"/>
        </w:rPr>
        <w:t>___________</w:t>
      </w:r>
    </w:p>
    <w:p w:rsidR="00825B23" w:rsidRPr="00D52B6D" w:rsidRDefault="00825B23" w:rsidP="00825B23">
      <w:pPr>
        <w:pStyle w:val="ConsPlusNormal"/>
        <w:widowControl/>
        <w:ind w:left="2820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от __________________</w:t>
      </w:r>
      <w:r>
        <w:rPr>
          <w:rFonts w:ascii="Times New Roman" w:hAnsi="Times New Roman" w:cs="Times New Roman"/>
          <w:sz w:val="28"/>
        </w:rPr>
        <w:t>______</w:t>
      </w:r>
      <w:r w:rsidRPr="00D52B6D">
        <w:rPr>
          <w:rFonts w:ascii="Times New Roman" w:hAnsi="Times New Roman" w:cs="Times New Roman"/>
          <w:sz w:val="28"/>
        </w:rPr>
        <w:t>_________________</w:t>
      </w:r>
    </w:p>
    <w:p w:rsidR="00825B23" w:rsidRPr="00D52B6D" w:rsidRDefault="00825B23" w:rsidP="00825B23">
      <w:pPr>
        <w:pStyle w:val="ConsPlusNormal"/>
        <w:widowControl/>
        <w:ind w:left="3600" w:hanging="60"/>
        <w:jc w:val="center"/>
        <w:rPr>
          <w:rFonts w:ascii="Times New Roman" w:hAnsi="Times New Roman" w:cs="Times New Roman"/>
        </w:rPr>
      </w:pPr>
      <w:r w:rsidRPr="00D52B6D">
        <w:rPr>
          <w:rFonts w:ascii="Times New Roman" w:hAnsi="Times New Roman" w:cs="Times New Roman"/>
        </w:rPr>
        <w:t>(Ф.И.О. претендента - физического лица либо полное наименование претендента - юридического лица)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25B23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ЗАЯВКА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на участие в  аукционе (конкурсе)</w:t>
      </w:r>
    </w:p>
    <w:p w:rsidR="00825B23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 xml:space="preserve">на право заключения договора аренды объектов недвижимости, находящихся </w:t>
      </w:r>
    </w:p>
    <w:p w:rsidR="00825B23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 xml:space="preserve">в муниципальной собственности (казне) муниципального образования 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«Вязе</w:t>
      </w:r>
      <w:r>
        <w:rPr>
          <w:rFonts w:ascii="Times New Roman" w:hAnsi="Times New Roman" w:cs="Times New Roman"/>
          <w:sz w:val="28"/>
        </w:rPr>
        <w:t>мский район» Смоленской области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 xml:space="preserve">   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Наименование заявителя, сведения об организационно-правовой форме 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D52B6D">
        <w:rPr>
          <w:rFonts w:ascii="Times New Roman" w:hAnsi="Times New Roman" w:cs="Times New Roman"/>
          <w:sz w:val="28"/>
        </w:rPr>
        <w:t>____________________________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D52B6D">
        <w:rPr>
          <w:rFonts w:ascii="Times New Roman" w:hAnsi="Times New Roman" w:cs="Times New Roman"/>
          <w:sz w:val="28"/>
        </w:rPr>
        <w:t xml:space="preserve">________________________  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 xml:space="preserve">просит   принять   документы  для  участия  в  аукционе (конкурсе)  на  право заключения  договора _________ на объект  недвижимости, находящийся в муниципальной собственности 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25B23" w:rsidRPr="00D52B6D" w:rsidRDefault="00825B23" w:rsidP="00825B2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D52B6D">
        <w:rPr>
          <w:rFonts w:ascii="Times New Roman" w:hAnsi="Times New Roman" w:cs="Times New Roman"/>
        </w:rPr>
        <w:t>(указать сведения, индивидуализирующие объект аренды,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25B23" w:rsidRPr="00D52B6D" w:rsidRDefault="00825B23" w:rsidP="00825B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</w:rPr>
        <w:t>в соответствии с информационным сообщением о проведении аукциона)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Наименование заявителя___________________</w:t>
      </w:r>
      <w:r>
        <w:rPr>
          <w:rFonts w:ascii="Times New Roman" w:hAnsi="Times New Roman" w:cs="Times New Roman"/>
          <w:sz w:val="28"/>
        </w:rPr>
        <w:t>____</w:t>
      </w:r>
      <w:r w:rsidRPr="00D52B6D">
        <w:rPr>
          <w:rFonts w:ascii="Times New Roman" w:hAnsi="Times New Roman" w:cs="Times New Roman"/>
          <w:sz w:val="28"/>
        </w:rPr>
        <w:t>______________________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D52B6D">
        <w:rPr>
          <w:rFonts w:ascii="Times New Roman" w:hAnsi="Times New Roman" w:cs="Times New Roman"/>
          <w:sz w:val="28"/>
        </w:rPr>
        <w:t>__________________  согласен заключить  договор на объект  в  соответствии  с формой  договора на объект нежилого фонда, приведенной в аукционной (конкурсной) документации с обязательным  включением  в него условий, указанных  в информационном сообщении о проведении аукциона (конкурса).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Наименование заявителя_______________</w:t>
      </w:r>
      <w:r>
        <w:rPr>
          <w:rFonts w:ascii="Times New Roman" w:hAnsi="Times New Roman" w:cs="Times New Roman"/>
          <w:sz w:val="28"/>
        </w:rPr>
        <w:t>____</w:t>
      </w:r>
      <w:r w:rsidRPr="00D52B6D">
        <w:rPr>
          <w:rFonts w:ascii="Times New Roman" w:hAnsi="Times New Roman" w:cs="Times New Roman"/>
          <w:sz w:val="28"/>
        </w:rPr>
        <w:t>__________________________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lastRenderedPageBreak/>
        <w:t>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D52B6D">
        <w:rPr>
          <w:rFonts w:ascii="Times New Roman" w:hAnsi="Times New Roman" w:cs="Times New Roman"/>
          <w:sz w:val="28"/>
        </w:rPr>
        <w:t xml:space="preserve">______________________  согласен с тем,  что  он утрачивает обеспечение заявки на участие в аукционе (конкурсе) (задаток), который перечисляется на счет комитета имущественных </w:t>
      </w:r>
      <w:r>
        <w:rPr>
          <w:rFonts w:ascii="Times New Roman" w:hAnsi="Times New Roman" w:cs="Times New Roman"/>
          <w:sz w:val="28"/>
        </w:rPr>
        <w:t xml:space="preserve">отношений Администрации муниципального образования </w:t>
      </w:r>
      <w:r w:rsidRPr="00D52B6D">
        <w:rPr>
          <w:rFonts w:ascii="Times New Roman" w:hAnsi="Times New Roman" w:cs="Times New Roman"/>
          <w:sz w:val="28"/>
        </w:rPr>
        <w:t>«Вяземский район» Смоленской области в случаях: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- отказа  заявителя от участия в аукционе (конкурсе) по истечении срока, установленного для заявления об отказе в участии в аукционе (конкурсе);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 xml:space="preserve">- отказа  заявителя  от  подписания  протокола  </w:t>
      </w:r>
      <w:r w:rsidRPr="00D52B6D">
        <w:rPr>
          <w:rFonts w:ascii="Times New Roman" w:hAnsi="Times New Roman" w:cs="Times New Roman"/>
          <w:bCs/>
          <w:sz w:val="28"/>
        </w:rPr>
        <w:t>проведения аукциона (конкурса) и определения победителя аукциона (конкурса)</w:t>
      </w:r>
      <w:r w:rsidRPr="00D52B6D">
        <w:rPr>
          <w:rFonts w:ascii="Times New Roman" w:hAnsi="Times New Roman" w:cs="Times New Roman"/>
          <w:sz w:val="28"/>
        </w:rPr>
        <w:t xml:space="preserve"> в случае признания заявителя победителем аукциона (конкурса);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- признания  заявителя  победителем  аукциона (конкурса)  и его отказа от заключения договора.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Реквизиты заявителя: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Местонахождение, почтовый адрес, телефон: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  <w:r w:rsidRPr="00D52B6D">
        <w:rPr>
          <w:rFonts w:ascii="Times New Roman" w:hAnsi="Times New Roman" w:cs="Times New Roman"/>
          <w:sz w:val="28"/>
        </w:rPr>
        <w:t>_______</w:t>
      </w:r>
    </w:p>
    <w:p w:rsidR="00825B23" w:rsidRPr="00D52B6D" w:rsidRDefault="00825B23" w:rsidP="00825B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</w:rPr>
        <w:t>(для юридических лиц)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 xml:space="preserve">Адрес регистрации, ФИО, паспортные данные, сведения о месте жительства, телефон: 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825B23" w:rsidRPr="00D52B6D" w:rsidRDefault="00825B23" w:rsidP="00825B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</w:rPr>
        <w:t xml:space="preserve"> (для индивидуальных предпринимателей, физ. лиц)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 xml:space="preserve">Адрес фактического проживания: 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825B23" w:rsidRPr="00D52B6D" w:rsidRDefault="00825B23" w:rsidP="00825B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</w:rPr>
        <w:t>(для индивидуальных предпринимателей, физ. лиц)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 xml:space="preserve">Банковские реквизиты: 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ИНН __________________, р/с ______________________________________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в _______________________________________________________________,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к/с _______________________________БИК___________________________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Приложение. Комплект документов с описью на ____л.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Заявитель_________________________________________________________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52B6D">
        <w:rPr>
          <w:rFonts w:ascii="Times New Roman" w:hAnsi="Times New Roman" w:cs="Times New Roman"/>
        </w:rPr>
        <w:t xml:space="preserve">       (подпись и Ф.И.О. лица, уполномоченного претендентом -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52B6D">
        <w:rPr>
          <w:rFonts w:ascii="Times New Roman" w:hAnsi="Times New Roman" w:cs="Times New Roman"/>
        </w:rPr>
        <w:t xml:space="preserve">   юридическим лицом на подписание и подачу от имени претендента -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52B6D">
        <w:rPr>
          <w:rFonts w:ascii="Times New Roman" w:hAnsi="Times New Roman" w:cs="Times New Roman"/>
        </w:rPr>
        <w:t xml:space="preserve">           юридического лица заявки на участие в аукционе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52B6D">
        <w:rPr>
          <w:rFonts w:ascii="Times New Roman" w:hAnsi="Times New Roman" w:cs="Times New Roman"/>
        </w:rPr>
        <w:t xml:space="preserve">         реквизиты документа, подтверждающие его полномочия,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52B6D">
        <w:rPr>
          <w:rFonts w:ascii="Times New Roman" w:hAnsi="Times New Roman" w:cs="Times New Roman"/>
        </w:rPr>
        <w:t xml:space="preserve">    либо подпись и Ф.И.О. претендента - физического лица или его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52B6D">
        <w:rPr>
          <w:rFonts w:ascii="Times New Roman" w:hAnsi="Times New Roman" w:cs="Times New Roman"/>
        </w:rPr>
        <w:t xml:space="preserve">    представителя, реквизиты документа, подтверждающие полномочия</w:t>
      </w:r>
    </w:p>
    <w:p w:rsidR="00825B23" w:rsidRPr="00D52B6D" w:rsidRDefault="00825B23" w:rsidP="00825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</w:rPr>
        <w:t xml:space="preserve">            представителя претендента - физического лица)</w:t>
      </w:r>
    </w:p>
    <w:p w:rsidR="00825B23" w:rsidRPr="00D52B6D" w:rsidRDefault="00825B23" w:rsidP="00825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52B6D">
        <w:rPr>
          <w:rFonts w:ascii="Times New Roman" w:hAnsi="Times New Roman" w:cs="Times New Roman"/>
          <w:sz w:val="28"/>
        </w:rPr>
        <w:t>М.П.</w:t>
      </w:r>
    </w:p>
    <w:p w:rsidR="00825B23" w:rsidRPr="00D52B6D" w:rsidRDefault="00825B23" w:rsidP="00825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25B23" w:rsidRDefault="00825B23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D95EA9" w:rsidRDefault="00D95EA9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D95EA9" w:rsidRDefault="00D95EA9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D95EA9" w:rsidRDefault="00D95EA9" w:rsidP="00825B23">
      <w:pPr>
        <w:tabs>
          <w:tab w:val="num" w:pos="1560"/>
        </w:tabs>
        <w:ind w:left="5040"/>
        <w:jc w:val="center"/>
        <w:rPr>
          <w:szCs w:val="28"/>
        </w:rPr>
      </w:pPr>
    </w:p>
    <w:p w:rsidR="00D95EA9" w:rsidRPr="00D95EA9" w:rsidRDefault="00B97B9C" w:rsidP="00D95EA9">
      <w:pPr>
        <w:tabs>
          <w:tab w:val="num" w:pos="1560"/>
        </w:tabs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0A4FBD">
        <w:t xml:space="preserve"> </w:t>
      </w:r>
      <w:r w:rsidR="00D95EA9" w:rsidRPr="00D95EA9">
        <w:rPr>
          <w:sz w:val="28"/>
          <w:szCs w:val="28"/>
        </w:rPr>
        <w:t>Приложение № 3</w:t>
      </w:r>
    </w:p>
    <w:p w:rsidR="00D95EA9" w:rsidRPr="00D95EA9" w:rsidRDefault="00D95EA9" w:rsidP="000A4FBD">
      <w:pPr>
        <w:tabs>
          <w:tab w:val="num" w:pos="1560"/>
        </w:tabs>
        <w:ind w:left="5040"/>
        <w:jc w:val="both"/>
        <w:rPr>
          <w:sz w:val="28"/>
          <w:szCs w:val="28"/>
        </w:rPr>
      </w:pPr>
      <w:r w:rsidRPr="00D95EA9">
        <w:rPr>
          <w:sz w:val="28"/>
          <w:szCs w:val="28"/>
        </w:rPr>
        <w:t>к Административному регламенту предоставления муниципальной услуги «Предоставление муниципального имущества муниципального образования «Вяземский район» Смоленской  области в аренду (кроме земли)»</w:t>
      </w:r>
    </w:p>
    <w:p w:rsidR="00D95EA9" w:rsidRDefault="00D95EA9" w:rsidP="006F1D9C">
      <w:pPr>
        <w:tabs>
          <w:tab w:val="num" w:pos="1560"/>
        </w:tabs>
        <w:jc w:val="center"/>
        <w:rPr>
          <w:b/>
        </w:rPr>
      </w:pPr>
    </w:p>
    <w:p w:rsidR="006F1D9C" w:rsidRPr="00D95EA9" w:rsidRDefault="006F1D9C" w:rsidP="006F1D9C">
      <w:pPr>
        <w:tabs>
          <w:tab w:val="num" w:pos="1560"/>
        </w:tabs>
        <w:jc w:val="center"/>
        <w:rPr>
          <w:b/>
          <w:sz w:val="28"/>
          <w:szCs w:val="28"/>
        </w:rPr>
      </w:pPr>
      <w:r w:rsidRPr="00D95EA9">
        <w:rPr>
          <w:b/>
          <w:sz w:val="28"/>
          <w:szCs w:val="28"/>
        </w:rPr>
        <w:t>Блок схема</w:t>
      </w:r>
    </w:p>
    <w:p w:rsidR="006F1D9C" w:rsidRPr="00D95EA9" w:rsidRDefault="006F1D9C" w:rsidP="006F1D9C">
      <w:pPr>
        <w:tabs>
          <w:tab w:val="num" w:pos="1560"/>
        </w:tabs>
        <w:jc w:val="center"/>
        <w:rPr>
          <w:b/>
          <w:sz w:val="28"/>
          <w:szCs w:val="28"/>
        </w:rPr>
      </w:pPr>
      <w:r w:rsidRPr="00D95EA9">
        <w:rPr>
          <w:b/>
          <w:sz w:val="28"/>
          <w:szCs w:val="28"/>
        </w:rPr>
        <w:t>последовательности действий при предоставлении муниципальной услуги</w:t>
      </w:r>
    </w:p>
    <w:p w:rsidR="006F1D9C" w:rsidRPr="00D95EA9" w:rsidRDefault="006F1D9C" w:rsidP="006F1D9C">
      <w:pPr>
        <w:tabs>
          <w:tab w:val="num" w:pos="1560"/>
        </w:tabs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6F1D9C" w:rsidRPr="00D52B6D" w:rsidTr="00D95EA9">
        <w:trPr>
          <w:trHeight w:val="180"/>
        </w:trPr>
        <w:tc>
          <w:tcPr>
            <w:tcW w:w="10260" w:type="dxa"/>
          </w:tcPr>
          <w:p w:rsidR="006F1D9C" w:rsidRPr="00D52B6D" w:rsidRDefault="003D0C08" w:rsidP="003D0C08">
            <w:pPr>
              <w:tabs>
                <w:tab w:val="num" w:pos="1560"/>
              </w:tabs>
              <w:jc w:val="center"/>
            </w:pPr>
            <w:r>
              <w:t>П</w:t>
            </w:r>
            <w:r w:rsidR="006F1D9C" w:rsidRPr="00D52B6D">
              <w:t>рием  и регистрация заявления (заявки)</w:t>
            </w:r>
          </w:p>
        </w:tc>
      </w:tr>
    </w:tbl>
    <w:p w:rsidR="006F1D9C" w:rsidRPr="00D52B6D" w:rsidRDefault="00A0353E" w:rsidP="006F1D9C">
      <w:pPr>
        <w:tabs>
          <w:tab w:val="num" w:pos="1560"/>
        </w:tabs>
        <w:rPr>
          <w:b/>
        </w:rPr>
      </w:pP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99pt;margin-top:1.9pt;width:6.05pt;height:32.6pt;z-index:251660288;mso-position-horizontal-relative:text;mso-position-vertical-relative:text"/>
        </w:pict>
      </w:r>
      <w:r>
        <w:rPr>
          <w:b/>
          <w:noProof/>
        </w:rPr>
        <w:pict>
          <v:shape id="_x0000_s1036" type="#_x0000_t67" style="position:absolute;margin-left:387pt;margin-top:1.9pt;width:9.45pt;height:32.6pt;z-index:251661312;mso-position-horizontal-relative:text;mso-position-vertical-relative:text"/>
        </w:pict>
      </w:r>
    </w:p>
    <w:tbl>
      <w:tblPr>
        <w:tblpPr w:leftFromText="180" w:rightFromText="180" w:vertAnchor="text" w:tblpX="6364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</w:tblGrid>
      <w:tr w:rsidR="006F1D9C" w:rsidRPr="00D52B6D" w:rsidTr="00D95EA9">
        <w:trPr>
          <w:trHeight w:val="1454"/>
        </w:trPr>
        <w:tc>
          <w:tcPr>
            <w:tcW w:w="3654" w:type="dxa"/>
          </w:tcPr>
          <w:p w:rsidR="006F1D9C" w:rsidRDefault="006F1D9C" w:rsidP="00D95EA9">
            <w:pPr>
              <w:tabs>
                <w:tab w:val="num" w:pos="1560"/>
              </w:tabs>
              <w:jc w:val="center"/>
            </w:pPr>
            <w:r w:rsidRPr="00D52B6D">
              <w:t xml:space="preserve">Предоставление муниципальной услуги по результатам проведения торгов (срок выполнения административной процедуры согласно аукционной или конкурсной документации, но не позднее 20 дней со дня подписания протокола о результатах </w:t>
            </w:r>
          </w:p>
          <w:p w:rsidR="006F1D9C" w:rsidRPr="00D52B6D" w:rsidRDefault="006F1D9C" w:rsidP="00D95EA9">
            <w:pPr>
              <w:tabs>
                <w:tab w:val="num" w:pos="1560"/>
              </w:tabs>
              <w:jc w:val="center"/>
            </w:pPr>
            <w:r w:rsidRPr="00D52B6D">
              <w:t>проведения торгов)</w:t>
            </w:r>
          </w:p>
        </w:tc>
      </w:tr>
    </w:tbl>
    <w:p w:rsidR="006F1D9C" w:rsidRPr="00D52B6D" w:rsidRDefault="006F1D9C" w:rsidP="006F1D9C">
      <w:pPr>
        <w:tabs>
          <w:tab w:val="num" w:pos="1560"/>
        </w:tabs>
        <w:rPr>
          <w:b/>
        </w:rPr>
      </w:pPr>
      <w:r w:rsidRPr="00D52B6D">
        <w:rPr>
          <w:b/>
        </w:rPr>
        <w:t xml:space="preserve">                                               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D95EA9" w:rsidRPr="00FF7992" w:rsidTr="00D95EA9">
        <w:tc>
          <w:tcPr>
            <w:tcW w:w="4320" w:type="dxa"/>
            <w:shd w:val="clear" w:color="auto" w:fill="auto"/>
          </w:tcPr>
          <w:p w:rsidR="00D95EA9" w:rsidRPr="00FF7992" w:rsidRDefault="00D95EA9" w:rsidP="00D95EA9">
            <w:pPr>
              <w:tabs>
                <w:tab w:val="left" w:pos="4545"/>
              </w:tabs>
              <w:jc w:val="center"/>
            </w:pPr>
            <w:r w:rsidRPr="00FF7992">
              <w:t>Рассмотрение заявления и предоставленных документов</w:t>
            </w:r>
          </w:p>
          <w:p w:rsidR="00D95EA9" w:rsidRPr="00FF7992" w:rsidRDefault="00A0353E" w:rsidP="00D95EA9">
            <w:pPr>
              <w:tabs>
                <w:tab w:val="left" w:pos="4545"/>
              </w:tabs>
              <w:jc w:val="center"/>
            </w:pPr>
            <w:r>
              <w:rPr>
                <w:b/>
                <w:noProof/>
              </w:rPr>
              <w:pict>
                <v:shape id="_x0000_s1048" type="#_x0000_t67" style="position:absolute;left:0;text-align:left;margin-left:92.95pt;margin-top:26.3pt;width:6.05pt;height:32.6pt;z-index:251673600"/>
              </w:pict>
            </w:r>
            <w:r w:rsidR="00D95EA9" w:rsidRPr="00FF7992">
              <w:t xml:space="preserve"> </w:t>
            </w:r>
          </w:p>
        </w:tc>
      </w:tr>
    </w:tbl>
    <w:p w:rsidR="006F1D9C" w:rsidRPr="00D52B6D" w:rsidRDefault="006F1D9C" w:rsidP="006F1D9C">
      <w:pPr>
        <w:tabs>
          <w:tab w:val="num" w:pos="1560"/>
        </w:tabs>
        <w:rPr>
          <w:b/>
        </w:rPr>
      </w:pPr>
      <w:r w:rsidRPr="00D52B6D">
        <w:rPr>
          <w:b/>
        </w:rPr>
        <w:t xml:space="preserve">                                     </w:t>
      </w:r>
    </w:p>
    <w:p w:rsidR="006F1D9C" w:rsidRPr="00D52B6D" w:rsidRDefault="006F1D9C" w:rsidP="006F1D9C">
      <w:pPr>
        <w:tabs>
          <w:tab w:val="num" w:pos="1560"/>
        </w:tabs>
        <w:rPr>
          <w:b/>
        </w:rPr>
      </w:pPr>
      <w:r w:rsidRPr="00D52B6D">
        <w:rPr>
          <w:b/>
        </w:rPr>
        <w:t xml:space="preserve">                                                             </w:t>
      </w:r>
    </w:p>
    <w:p w:rsidR="006F1D9C" w:rsidRPr="00D52B6D" w:rsidRDefault="006F1D9C" w:rsidP="006F1D9C">
      <w:pPr>
        <w:tabs>
          <w:tab w:val="num" w:pos="1560"/>
        </w:tabs>
        <w:rPr>
          <w:b/>
        </w:rPr>
      </w:pPr>
      <w:r w:rsidRPr="00D52B6D">
        <w:rPr>
          <w:b/>
        </w:rPr>
        <w:t xml:space="preserve"> </w:t>
      </w:r>
      <w:r w:rsidR="00A0353E">
        <w:rPr>
          <w:b/>
        </w:rPr>
      </w:r>
      <w:r w:rsidR="00A0353E">
        <w:rPr>
          <w:b/>
        </w:rPr>
        <w:pict>
          <v:group id="_x0000_s1033" editas="canvas" style="width:498pt;height:32.6pt;mso-position-horizontal-relative:char;mso-position-vertical-relative:line" coordorigin="2436,6271" coordsize="7200,4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436;top:6271;width:7200;height:47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F1D9C" w:rsidRPr="00D52B6D" w:rsidRDefault="00A0353E" w:rsidP="006F1D9C">
      <w:pPr>
        <w:tabs>
          <w:tab w:val="num" w:pos="1560"/>
        </w:tabs>
        <w:rPr>
          <w:b/>
        </w:rPr>
      </w:pPr>
      <w:r>
        <w:rPr>
          <w:b/>
          <w:noProof/>
        </w:rPr>
        <w:pict>
          <v:shape id="_x0000_s1041" type="#_x0000_t67" style="position:absolute;margin-left:-172.25pt;margin-top:4.45pt;width:9pt;height:42pt;z-index:251666432"/>
        </w:pic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D95EA9" w:rsidRPr="00D52B6D" w:rsidTr="00D95EA9">
        <w:trPr>
          <w:trHeight w:val="180"/>
        </w:trPr>
        <w:tc>
          <w:tcPr>
            <w:tcW w:w="2802" w:type="dxa"/>
          </w:tcPr>
          <w:p w:rsidR="00D95EA9" w:rsidRPr="0093214B" w:rsidRDefault="00D95EA9" w:rsidP="00D95EA9">
            <w:pPr>
              <w:jc w:val="center"/>
            </w:pPr>
          </w:p>
          <w:p w:rsidR="00D95EA9" w:rsidRDefault="00D95EA9" w:rsidP="00D95EA9">
            <w:pPr>
              <w:jc w:val="center"/>
            </w:pPr>
            <w:r w:rsidRPr="0093214B">
              <w:rPr>
                <w:sz w:val="22"/>
                <w:szCs w:val="22"/>
              </w:rPr>
              <w:t>Выявлены основания для формирования и направлен</w:t>
            </w:r>
            <w:r>
              <w:rPr>
                <w:sz w:val="22"/>
                <w:szCs w:val="22"/>
              </w:rPr>
              <w:t>ия</w:t>
            </w:r>
            <w:r w:rsidRPr="0093214B">
              <w:rPr>
                <w:sz w:val="22"/>
                <w:szCs w:val="22"/>
              </w:rPr>
              <w:t xml:space="preserve"> межведом</w:t>
            </w:r>
            <w:r>
              <w:rPr>
                <w:sz w:val="22"/>
                <w:szCs w:val="22"/>
              </w:rPr>
              <w:t>-</w:t>
            </w:r>
          </w:p>
          <w:p w:rsidR="00D95EA9" w:rsidRPr="0093214B" w:rsidRDefault="00D95EA9" w:rsidP="00D95EA9">
            <w:pPr>
              <w:jc w:val="center"/>
            </w:pPr>
            <w:r w:rsidRPr="0093214B">
              <w:rPr>
                <w:sz w:val="22"/>
                <w:szCs w:val="22"/>
              </w:rPr>
              <w:t>ственных запросов</w:t>
            </w:r>
          </w:p>
        </w:tc>
      </w:tr>
    </w:tbl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</w:tblGrid>
      <w:tr w:rsidR="00D95EA9" w:rsidRPr="00D52B6D" w:rsidTr="00D95EA9">
        <w:trPr>
          <w:trHeight w:val="983"/>
        </w:trPr>
        <w:tc>
          <w:tcPr>
            <w:tcW w:w="2109" w:type="dxa"/>
          </w:tcPr>
          <w:p w:rsidR="00D95EA9" w:rsidRPr="00766809" w:rsidRDefault="00D95EA9" w:rsidP="00D95EA9">
            <w:pPr>
              <w:jc w:val="center"/>
            </w:pPr>
            <w:r w:rsidRPr="00766809">
              <w:rPr>
                <w:sz w:val="22"/>
                <w:szCs w:val="22"/>
              </w:rPr>
              <w:t>Формирование межведомственного запроса</w:t>
            </w:r>
          </w:p>
        </w:tc>
      </w:tr>
    </w:tbl>
    <w:p w:rsidR="006F1D9C" w:rsidRPr="00D52B6D" w:rsidRDefault="006F1D9C" w:rsidP="006F1D9C">
      <w:pPr>
        <w:tabs>
          <w:tab w:val="num" w:pos="1560"/>
        </w:tabs>
        <w:rPr>
          <w:b/>
        </w:rPr>
      </w:pPr>
      <w:r w:rsidRPr="00D52B6D">
        <w:t xml:space="preserve">                                </w:t>
      </w:r>
      <w:r w:rsidRPr="00D52B6D">
        <w:rPr>
          <w:b/>
        </w:rPr>
        <w:t xml:space="preserve">                                                                     </w:t>
      </w:r>
    </w:p>
    <w:p w:rsidR="006F1D9C" w:rsidRPr="00D52B6D" w:rsidRDefault="006F1D9C" w:rsidP="006F1D9C">
      <w:pPr>
        <w:tabs>
          <w:tab w:val="num" w:pos="1560"/>
        </w:tabs>
        <w:rPr>
          <w:b/>
        </w:rPr>
      </w:pPr>
    </w:p>
    <w:p w:rsidR="006F1D9C" w:rsidRPr="00D52B6D" w:rsidRDefault="00A0353E" w:rsidP="006F1D9C">
      <w:pPr>
        <w:tabs>
          <w:tab w:val="num" w:pos="1560"/>
        </w:tabs>
        <w:rPr>
          <w:b/>
        </w:rPr>
      </w:pPr>
      <w:r>
        <w:rPr>
          <w:b/>
          <w:noProof/>
        </w:rPr>
        <w:pict>
          <v:shape id="_x0000_s1042" type="#_x0000_t67" style="position:absolute;margin-left:19.35pt;margin-top:-15.25pt;width:12.05pt;height:44.1pt;rotation:29472600fd;flip:x;z-index:251667456"/>
        </w:pict>
      </w:r>
    </w:p>
    <w:p w:rsidR="006F1D9C" w:rsidRPr="00D52B6D" w:rsidRDefault="006F1D9C" w:rsidP="006F1D9C">
      <w:pPr>
        <w:tabs>
          <w:tab w:val="num" w:pos="1560"/>
        </w:tabs>
        <w:rPr>
          <w:b/>
        </w:rPr>
      </w:pPr>
    </w:p>
    <w:p w:rsidR="006F1D9C" w:rsidRPr="00D52B6D" w:rsidRDefault="00A0353E" w:rsidP="006F1D9C">
      <w:pPr>
        <w:tabs>
          <w:tab w:val="num" w:pos="1560"/>
        </w:tabs>
        <w:rPr>
          <w:b/>
        </w:rPr>
      </w:pPr>
      <w:r>
        <w:rPr>
          <w:noProof/>
        </w:rPr>
        <w:pict>
          <v:shape id="_x0000_s1050" type="#_x0000_t67" style="position:absolute;margin-left:108.2pt;margin-top:4.35pt;width:6.05pt;height:32.6pt;z-index:251675648"/>
        </w:pict>
      </w:r>
    </w:p>
    <w:p w:rsidR="006F1D9C" w:rsidRPr="00D52B6D" w:rsidRDefault="00A0353E" w:rsidP="006F1D9C">
      <w:pPr>
        <w:tabs>
          <w:tab w:val="num" w:pos="1560"/>
        </w:tabs>
        <w:rPr>
          <w:b/>
        </w:rPr>
      </w:pPr>
      <w:r>
        <w:rPr>
          <w:noProof/>
        </w:rPr>
        <w:pict>
          <v:shape id="_x0000_s1037" type="#_x0000_t67" style="position:absolute;margin-left:252.5pt;margin-top:1.85pt;width:9pt;height:108pt;z-index:251662336"/>
        </w:pict>
      </w:r>
      <w:r>
        <w:rPr>
          <w:noProof/>
        </w:rPr>
        <w:pict>
          <v:shape id="_x0000_s1044" type="#_x0000_t67" style="position:absolute;margin-left:-47.85pt;margin-top:9.1pt;width:6.05pt;height:32.6pt;z-index:251669504"/>
        </w:pict>
      </w:r>
    </w:p>
    <w:p w:rsidR="006F1D9C" w:rsidRDefault="006F1D9C" w:rsidP="006F1D9C">
      <w:pPr>
        <w:tabs>
          <w:tab w:val="left" w:pos="4545"/>
        </w:tabs>
      </w:pP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D95EA9" w:rsidRPr="00D52B6D" w:rsidTr="00D95EA9">
        <w:trPr>
          <w:trHeight w:val="696"/>
        </w:trPr>
        <w:tc>
          <w:tcPr>
            <w:tcW w:w="2093" w:type="dxa"/>
          </w:tcPr>
          <w:p w:rsidR="00D95EA9" w:rsidRPr="00766809" w:rsidRDefault="00D95EA9" w:rsidP="00D95EA9">
            <w:pPr>
              <w:jc w:val="center"/>
            </w:pPr>
            <w:r>
              <w:rPr>
                <w:sz w:val="22"/>
                <w:szCs w:val="22"/>
              </w:rPr>
              <w:t>Получение документов</w:t>
            </w:r>
          </w:p>
        </w:tc>
      </w:tr>
    </w:tbl>
    <w:p w:rsidR="006F1D9C" w:rsidRDefault="00A0353E" w:rsidP="006F1D9C">
      <w:pPr>
        <w:tabs>
          <w:tab w:val="left" w:pos="4545"/>
        </w:tabs>
      </w:pPr>
      <w:r>
        <w:rPr>
          <w:noProof/>
        </w:rPr>
        <w:pict>
          <v:shape id="_x0000_s1046" type="#_x0000_t67" style="position:absolute;margin-left:-90.1pt;margin-top:6.2pt;width:16.5pt;height:27pt;rotation:47148720fd;flip:x;z-index:251671552;mso-position-horizontal-relative:text;mso-position-vertical-relative:text"/>
        </w:pic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D95EA9" w:rsidRPr="00D52B6D" w:rsidTr="00D95EA9">
        <w:trPr>
          <w:trHeight w:val="180"/>
        </w:trPr>
        <w:tc>
          <w:tcPr>
            <w:tcW w:w="2802" w:type="dxa"/>
          </w:tcPr>
          <w:p w:rsidR="00B97B9C" w:rsidRDefault="00B97B9C" w:rsidP="00D95EA9">
            <w:pPr>
              <w:jc w:val="center"/>
            </w:pPr>
          </w:p>
          <w:p w:rsidR="00D95EA9" w:rsidRPr="0093214B" w:rsidRDefault="00B97B9C" w:rsidP="00D95EA9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D95EA9">
              <w:rPr>
                <w:sz w:val="22"/>
                <w:szCs w:val="22"/>
              </w:rPr>
              <w:t>роведение экспертизы</w:t>
            </w:r>
          </w:p>
        </w:tc>
      </w:tr>
    </w:tbl>
    <w:p w:rsidR="006F1D9C" w:rsidRDefault="00A0353E" w:rsidP="006F1D9C">
      <w:pPr>
        <w:tabs>
          <w:tab w:val="left" w:pos="4545"/>
        </w:tabs>
      </w:pPr>
      <w:r>
        <w:rPr>
          <w:noProof/>
        </w:rPr>
        <w:pict>
          <v:shape id="_x0000_s1045" type="#_x0000_t67" style="position:absolute;margin-left:18.55pt;margin-top:-8.05pt;width:12.3pt;height:42.55pt;rotation:41250480fd;flip:x;z-index:251670528;mso-position-horizontal-relative:text;mso-position-vertical-relative:text"/>
        </w:pict>
      </w:r>
    </w:p>
    <w:p w:rsidR="006F1D9C" w:rsidRPr="00D52B6D" w:rsidRDefault="006F1D9C" w:rsidP="006F1D9C">
      <w:pPr>
        <w:tabs>
          <w:tab w:val="left" w:pos="4545"/>
        </w:tabs>
      </w:pPr>
    </w:p>
    <w:p w:rsidR="006F1D9C" w:rsidRDefault="00A0353E" w:rsidP="006F1D9C">
      <w:pPr>
        <w:tabs>
          <w:tab w:val="left" w:pos="4545"/>
        </w:tabs>
      </w:pPr>
      <w:r>
        <w:rPr>
          <w:noProof/>
        </w:rPr>
        <w:pict>
          <v:shape id="_x0000_s1049" type="#_x0000_t67" style="position:absolute;margin-left:-47.85pt;margin-top:2.75pt;width:6.05pt;height:32.6pt;z-index:251674624"/>
        </w:pict>
      </w:r>
    </w:p>
    <w:p w:rsidR="006F1D9C" w:rsidRDefault="00A0353E" w:rsidP="006F1D9C">
      <w:pPr>
        <w:tabs>
          <w:tab w:val="left" w:pos="4545"/>
        </w:tabs>
      </w:pPr>
      <w:r>
        <w:rPr>
          <w:noProof/>
        </w:rPr>
        <w:pict>
          <v:shape id="_x0000_s1043" type="#_x0000_t67" style="position:absolute;margin-left:-90.1pt;margin-top:8.85pt;width:9pt;height:69.75pt;z-index:251668480"/>
        </w:pict>
      </w:r>
    </w:p>
    <w:tbl>
      <w:tblPr>
        <w:tblpPr w:leftFromText="180" w:rightFromText="180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327B3" w:rsidRPr="00D52B6D" w:rsidTr="002327B3">
        <w:trPr>
          <w:trHeight w:val="180"/>
        </w:trPr>
        <w:tc>
          <w:tcPr>
            <w:tcW w:w="10008" w:type="dxa"/>
          </w:tcPr>
          <w:p w:rsidR="002327B3" w:rsidRPr="00D52B6D" w:rsidRDefault="002327B3" w:rsidP="003D0C08">
            <w:pPr>
              <w:tabs>
                <w:tab w:val="left" w:pos="4545"/>
              </w:tabs>
              <w:jc w:val="center"/>
            </w:pPr>
            <w:r w:rsidRPr="00D52B6D">
              <w:t>Подготовка и заключение договора аренды или отказ в его заключении</w:t>
            </w:r>
          </w:p>
        </w:tc>
      </w:tr>
    </w:tbl>
    <w:p w:rsidR="006F1D9C" w:rsidRDefault="006F1D9C" w:rsidP="006F1D9C">
      <w:pPr>
        <w:tabs>
          <w:tab w:val="left" w:pos="4545"/>
        </w:tabs>
      </w:pPr>
    </w:p>
    <w:p w:rsidR="006F1D9C" w:rsidRDefault="00A0353E" w:rsidP="006F1D9C">
      <w:pPr>
        <w:tabs>
          <w:tab w:val="left" w:pos="4545"/>
        </w:tabs>
      </w:pPr>
      <w:r>
        <w:rPr>
          <w:noProof/>
        </w:rPr>
        <w:pict>
          <v:shape id="_x0000_s1039" type="#_x0000_t67" style="position:absolute;margin-left:237.1pt;margin-top:20.6pt;width:9pt;height:30.4pt;z-index:251664384"/>
        </w:pict>
      </w:r>
    </w:p>
    <w:p w:rsidR="006F1D9C" w:rsidRPr="00D52B6D" w:rsidRDefault="006F1D9C" w:rsidP="006F1D9C">
      <w:pPr>
        <w:tabs>
          <w:tab w:val="left" w:pos="4545"/>
        </w:tabs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5380A" w:rsidRPr="00D52B6D" w:rsidTr="0015380A">
        <w:trPr>
          <w:trHeight w:val="10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A" w:rsidRPr="00D52B6D" w:rsidRDefault="0015380A" w:rsidP="0015380A">
            <w:pPr>
              <w:tabs>
                <w:tab w:val="left" w:pos="4545"/>
              </w:tabs>
              <w:jc w:val="center"/>
            </w:pPr>
            <w:r w:rsidRPr="00D52B6D">
              <w:t>Выдача договора аренды</w:t>
            </w:r>
          </w:p>
        </w:tc>
      </w:tr>
    </w:tbl>
    <w:p w:rsidR="006F1D9C" w:rsidRPr="00D52B6D" w:rsidRDefault="00A0353E" w:rsidP="006F1D9C">
      <w:pPr>
        <w:tabs>
          <w:tab w:val="left" w:pos="4545"/>
        </w:tabs>
      </w:pPr>
      <w:r>
        <w:rPr>
          <w:noProof/>
        </w:rPr>
        <w:pict>
          <v:shape id="_x0000_s1038" type="#_x0000_t67" style="position:absolute;margin-left:240.05pt;margin-top:27.95pt;width:6.05pt;height:32.6pt;z-index:251663360;mso-position-horizontal-relative:text;mso-position-vertical-relative:text"/>
        </w:pict>
      </w:r>
    </w:p>
    <w:p w:rsidR="006F1D9C" w:rsidRPr="00D52B6D" w:rsidRDefault="006F1D9C" w:rsidP="006F1D9C">
      <w:pPr>
        <w:tabs>
          <w:tab w:val="left" w:pos="4545"/>
        </w:tabs>
      </w:pPr>
    </w:p>
    <w:tbl>
      <w:tblPr>
        <w:tblpPr w:leftFromText="180" w:rightFromText="180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5380A" w:rsidRPr="00D52B6D" w:rsidTr="0015380A">
        <w:trPr>
          <w:trHeight w:val="100"/>
        </w:trPr>
        <w:tc>
          <w:tcPr>
            <w:tcW w:w="10080" w:type="dxa"/>
          </w:tcPr>
          <w:p w:rsidR="0015380A" w:rsidRPr="00D52B6D" w:rsidRDefault="0015380A" w:rsidP="0015380A">
            <w:pPr>
              <w:tabs>
                <w:tab w:val="left" w:pos="4545"/>
              </w:tabs>
              <w:jc w:val="center"/>
            </w:pPr>
            <w:r w:rsidRPr="00D52B6D">
              <w:t xml:space="preserve">Государственная регистрация договора аренды имущества, заключенного на срок более 1 года </w:t>
            </w:r>
          </w:p>
        </w:tc>
      </w:tr>
    </w:tbl>
    <w:p w:rsidR="006F1D9C" w:rsidRDefault="006F1D9C" w:rsidP="006F1D9C">
      <w:pPr>
        <w:tabs>
          <w:tab w:val="left" w:pos="4545"/>
        </w:tabs>
        <w:jc w:val="center"/>
      </w:pPr>
    </w:p>
    <w:p w:rsidR="006F1D9C" w:rsidRPr="00D52B6D" w:rsidRDefault="00A0353E" w:rsidP="006F1D9C">
      <w:pPr>
        <w:tabs>
          <w:tab w:val="left" w:pos="4545"/>
        </w:tabs>
        <w:jc w:val="center"/>
      </w:pPr>
      <w:r>
        <w:rPr>
          <w:noProof/>
        </w:rPr>
        <w:pict>
          <v:shape id="_x0000_s1047" type="#_x0000_t67" style="position:absolute;left:0;text-align:left;margin-left:240.05pt;margin-top:18.3pt;width:6.05pt;height:32.6pt;z-index:251672576"/>
        </w:pict>
      </w:r>
    </w:p>
    <w:p w:rsidR="006F1D9C" w:rsidRDefault="006F1D9C" w:rsidP="006F1D9C">
      <w:pPr>
        <w:tabs>
          <w:tab w:val="left" w:pos="4545"/>
        </w:tabs>
      </w:pP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327B3" w:rsidRPr="00D52B6D" w:rsidTr="002327B3">
        <w:trPr>
          <w:trHeight w:val="100"/>
        </w:trPr>
        <w:tc>
          <w:tcPr>
            <w:tcW w:w="10080" w:type="dxa"/>
            <w:vAlign w:val="center"/>
          </w:tcPr>
          <w:p w:rsidR="002327B3" w:rsidRPr="00BF08BB" w:rsidRDefault="002327B3" w:rsidP="002327B3">
            <w:pPr>
              <w:jc w:val="center"/>
            </w:pPr>
            <w:r w:rsidRPr="00BF08BB">
              <w:t>Выдача заявителю результатов муниципальной услуги</w:t>
            </w:r>
          </w:p>
        </w:tc>
      </w:tr>
    </w:tbl>
    <w:p w:rsidR="006F1D9C" w:rsidRDefault="006F1D9C" w:rsidP="006F1D9C">
      <w:pPr>
        <w:tabs>
          <w:tab w:val="left" w:pos="4545"/>
        </w:tabs>
      </w:pPr>
    </w:p>
    <w:p w:rsidR="006F1D9C" w:rsidRPr="00D52B6D" w:rsidRDefault="00A0353E" w:rsidP="006F1D9C">
      <w:pPr>
        <w:tabs>
          <w:tab w:val="left" w:pos="4545"/>
        </w:tabs>
      </w:pPr>
      <w:r>
        <w:rPr>
          <w:noProof/>
        </w:rPr>
        <w:pict>
          <v:shape id="_x0000_s1040" type="#_x0000_t67" style="position:absolute;margin-left:-111.85pt;margin-top:15.05pt;width:6.05pt;height:32.6pt;z-index:251665408"/>
        </w:pict>
      </w:r>
      <w:r w:rsidR="006F1D9C" w:rsidRPr="00D52B6D">
        <w:t xml:space="preserve">      </w:t>
      </w:r>
      <w:bookmarkStart w:id="7" w:name="_GoBack"/>
      <w:bookmarkEnd w:id="7"/>
    </w:p>
    <w:sectPr w:rsidR="006F1D9C" w:rsidRPr="00D52B6D" w:rsidSect="00A07BF9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3E" w:rsidRDefault="00A0353E" w:rsidP="00C14201">
      <w:r>
        <w:separator/>
      </w:r>
    </w:p>
  </w:endnote>
  <w:endnote w:type="continuationSeparator" w:id="0">
    <w:p w:rsidR="00A0353E" w:rsidRDefault="00A0353E" w:rsidP="00C1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3E" w:rsidRDefault="00A0353E" w:rsidP="00C14201">
      <w:r>
        <w:separator/>
      </w:r>
    </w:p>
  </w:footnote>
  <w:footnote w:type="continuationSeparator" w:id="0">
    <w:p w:rsidR="00A0353E" w:rsidRDefault="00A0353E" w:rsidP="00C14201">
      <w:r>
        <w:continuationSeparator/>
      </w:r>
    </w:p>
  </w:footnote>
  <w:footnote w:id="1">
    <w:p w:rsidR="00A07BF9" w:rsidRPr="00D90B58" w:rsidRDefault="00A07BF9" w:rsidP="00C14201">
      <w:pPr>
        <w:pStyle w:val="af"/>
        <w:jc w:val="both"/>
      </w:pPr>
      <w:r w:rsidRPr="00D90B58">
        <w:rPr>
          <w:rStyle w:val="af1"/>
        </w:rPr>
        <w:footnoteRef/>
      </w:r>
      <w:r w:rsidRPr="00D90B58">
        <w:t xml:space="preserve"> Пункт 3.</w:t>
      </w:r>
      <w:r>
        <w:t>5</w:t>
      </w:r>
      <w:r w:rsidRPr="00D90B58">
        <w:t>.5 подраздела 3.</w:t>
      </w:r>
      <w:r>
        <w:t>5</w:t>
      </w:r>
      <w:r w:rsidRPr="00D90B58">
        <w:t xml:space="preserve"> раздела 3 вступает в силу </w:t>
      </w:r>
      <w:r>
        <w:t>с 31 декабря 2018 года</w:t>
      </w:r>
    </w:p>
  </w:footnote>
  <w:footnote w:id="2">
    <w:p w:rsidR="00A07BF9" w:rsidRPr="00D90B58" w:rsidRDefault="00A07BF9" w:rsidP="00C14201">
      <w:pPr>
        <w:pStyle w:val="af"/>
        <w:jc w:val="both"/>
      </w:pPr>
      <w:r w:rsidRPr="00D90B58">
        <w:rPr>
          <w:rStyle w:val="af1"/>
        </w:rPr>
        <w:footnoteRef/>
      </w:r>
      <w:r w:rsidRPr="00D90B58">
        <w:t xml:space="preserve"> Пункт 3.</w:t>
      </w:r>
      <w:r>
        <w:t>5</w:t>
      </w:r>
      <w:r w:rsidRPr="00D90B58">
        <w:t>.6 подраздела 3.</w:t>
      </w:r>
      <w:r>
        <w:t>5</w:t>
      </w:r>
      <w:r w:rsidRPr="00D90B58">
        <w:t xml:space="preserve"> раздела 3 вступает в силу </w:t>
      </w:r>
      <w: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F9" w:rsidRDefault="00A07BF9" w:rsidP="00C142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BF9" w:rsidRDefault="00A07B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F9" w:rsidRDefault="00A07BF9" w:rsidP="00C142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0BDF">
      <w:rPr>
        <w:rStyle w:val="aa"/>
        <w:noProof/>
      </w:rPr>
      <w:t>32</w:t>
    </w:r>
    <w:r>
      <w:rPr>
        <w:rStyle w:val="aa"/>
      </w:rPr>
      <w:fldChar w:fldCharType="end"/>
    </w:r>
  </w:p>
  <w:p w:rsidR="00A07BF9" w:rsidRDefault="00A07B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5DDF"/>
    <w:multiLevelType w:val="hybridMultilevel"/>
    <w:tmpl w:val="36A26DCE"/>
    <w:lvl w:ilvl="0" w:tplc="D356155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E616A5"/>
    <w:multiLevelType w:val="hybridMultilevel"/>
    <w:tmpl w:val="9A54096E"/>
    <w:lvl w:ilvl="0" w:tplc="1BBC3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ACC5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C46C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02FDC"/>
    <w:multiLevelType w:val="multilevel"/>
    <w:tmpl w:val="8BAEF9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5">
    <w:nsid w:val="4ECB0529"/>
    <w:multiLevelType w:val="multilevel"/>
    <w:tmpl w:val="547C9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186E73"/>
    <w:multiLevelType w:val="hybridMultilevel"/>
    <w:tmpl w:val="F0069C8E"/>
    <w:lvl w:ilvl="0" w:tplc="FC82B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9D59EE"/>
    <w:multiLevelType w:val="multilevel"/>
    <w:tmpl w:val="6F00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C12914"/>
    <w:multiLevelType w:val="hybridMultilevel"/>
    <w:tmpl w:val="87401768"/>
    <w:lvl w:ilvl="0" w:tplc="B8BEDDAC">
      <w:start w:val="2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BA683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10E1D6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E125538">
      <w:start w:val="6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1242C5"/>
    <w:multiLevelType w:val="hybridMultilevel"/>
    <w:tmpl w:val="49C22F62"/>
    <w:lvl w:ilvl="0" w:tplc="39ACC5C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75831B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2861C1E">
      <w:start w:val="2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1E4756"/>
    <w:multiLevelType w:val="hybridMultilevel"/>
    <w:tmpl w:val="9DCA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63815"/>
    <w:multiLevelType w:val="hybridMultilevel"/>
    <w:tmpl w:val="572CA9F4"/>
    <w:lvl w:ilvl="0" w:tplc="605ADC10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D74489"/>
    <w:multiLevelType w:val="hybridMultilevel"/>
    <w:tmpl w:val="46383494"/>
    <w:lvl w:ilvl="0" w:tplc="FA368828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68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45265"/>
    <w:multiLevelType w:val="hybridMultilevel"/>
    <w:tmpl w:val="84F2ABA4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7A7959E1"/>
    <w:multiLevelType w:val="multilevel"/>
    <w:tmpl w:val="6F00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201"/>
    <w:rsid w:val="00027D2B"/>
    <w:rsid w:val="00090E2B"/>
    <w:rsid w:val="000964DA"/>
    <w:rsid w:val="000A4FBD"/>
    <w:rsid w:val="000E156B"/>
    <w:rsid w:val="00102A73"/>
    <w:rsid w:val="001157B3"/>
    <w:rsid w:val="0015380A"/>
    <w:rsid w:val="00190B2F"/>
    <w:rsid w:val="001A3729"/>
    <w:rsid w:val="001B0078"/>
    <w:rsid w:val="001B635F"/>
    <w:rsid w:val="002210B4"/>
    <w:rsid w:val="002327B3"/>
    <w:rsid w:val="00280904"/>
    <w:rsid w:val="002C5CF5"/>
    <w:rsid w:val="003256AF"/>
    <w:rsid w:val="00355568"/>
    <w:rsid w:val="00387193"/>
    <w:rsid w:val="003B05AA"/>
    <w:rsid w:val="003B1589"/>
    <w:rsid w:val="003B6266"/>
    <w:rsid w:val="003D0C08"/>
    <w:rsid w:val="003E651D"/>
    <w:rsid w:val="00444516"/>
    <w:rsid w:val="0046179E"/>
    <w:rsid w:val="0048776B"/>
    <w:rsid w:val="004C6E3D"/>
    <w:rsid w:val="004F1221"/>
    <w:rsid w:val="00514D76"/>
    <w:rsid w:val="00561590"/>
    <w:rsid w:val="006164B8"/>
    <w:rsid w:val="006414F9"/>
    <w:rsid w:val="006A7A1C"/>
    <w:rsid w:val="006B4A29"/>
    <w:rsid w:val="006D3034"/>
    <w:rsid w:val="006E761D"/>
    <w:rsid w:val="006F1D9C"/>
    <w:rsid w:val="006F4C53"/>
    <w:rsid w:val="006F6DDE"/>
    <w:rsid w:val="007122ED"/>
    <w:rsid w:val="00732471"/>
    <w:rsid w:val="007875C7"/>
    <w:rsid w:val="007B7CA0"/>
    <w:rsid w:val="007D481B"/>
    <w:rsid w:val="0080077C"/>
    <w:rsid w:val="008104B9"/>
    <w:rsid w:val="00825B23"/>
    <w:rsid w:val="0086345A"/>
    <w:rsid w:val="00877C16"/>
    <w:rsid w:val="008B30B8"/>
    <w:rsid w:val="0090092D"/>
    <w:rsid w:val="009027BF"/>
    <w:rsid w:val="009323CF"/>
    <w:rsid w:val="00942F53"/>
    <w:rsid w:val="00954703"/>
    <w:rsid w:val="009739EB"/>
    <w:rsid w:val="009B28D5"/>
    <w:rsid w:val="009C0932"/>
    <w:rsid w:val="009F1FE3"/>
    <w:rsid w:val="009F2147"/>
    <w:rsid w:val="00A0353E"/>
    <w:rsid w:val="00A07BF9"/>
    <w:rsid w:val="00A160EE"/>
    <w:rsid w:val="00A25086"/>
    <w:rsid w:val="00A86F65"/>
    <w:rsid w:val="00AF5F9D"/>
    <w:rsid w:val="00B027ED"/>
    <w:rsid w:val="00B075B3"/>
    <w:rsid w:val="00B273E1"/>
    <w:rsid w:val="00B4305A"/>
    <w:rsid w:val="00B530FB"/>
    <w:rsid w:val="00B751A4"/>
    <w:rsid w:val="00B8457F"/>
    <w:rsid w:val="00B96AB9"/>
    <w:rsid w:val="00B97B9C"/>
    <w:rsid w:val="00BA55E9"/>
    <w:rsid w:val="00BA56A5"/>
    <w:rsid w:val="00BB2A87"/>
    <w:rsid w:val="00BB3441"/>
    <w:rsid w:val="00BE49DE"/>
    <w:rsid w:val="00BE7D6C"/>
    <w:rsid w:val="00BF08BB"/>
    <w:rsid w:val="00BF450D"/>
    <w:rsid w:val="00C138B2"/>
    <w:rsid w:val="00C14201"/>
    <w:rsid w:val="00C33C36"/>
    <w:rsid w:val="00C400BC"/>
    <w:rsid w:val="00C43705"/>
    <w:rsid w:val="00C47D0C"/>
    <w:rsid w:val="00C537E4"/>
    <w:rsid w:val="00C60C5E"/>
    <w:rsid w:val="00C66E86"/>
    <w:rsid w:val="00CB4C29"/>
    <w:rsid w:val="00CD5985"/>
    <w:rsid w:val="00D10E4E"/>
    <w:rsid w:val="00D42739"/>
    <w:rsid w:val="00D5464D"/>
    <w:rsid w:val="00D95EA9"/>
    <w:rsid w:val="00DB7D0A"/>
    <w:rsid w:val="00DC201A"/>
    <w:rsid w:val="00E23173"/>
    <w:rsid w:val="00E76AB0"/>
    <w:rsid w:val="00EB0BDF"/>
    <w:rsid w:val="00F2127D"/>
    <w:rsid w:val="00F3114C"/>
    <w:rsid w:val="00F50A54"/>
    <w:rsid w:val="00F56859"/>
    <w:rsid w:val="00F833D7"/>
    <w:rsid w:val="00FA08D9"/>
    <w:rsid w:val="00FA5B5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7E6216F0-060E-4B2C-9F62-3A67CA1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C14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142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C1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14201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14201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Hyperlink"/>
    <w:rsid w:val="00C14201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C14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14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1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14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4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14201"/>
  </w:style>
  <w:style w:type="paragraph" w:styleId="ab">
    <w:name w:val="Balloon Text"/>
    <w:basedOn w:val="a"/>
    <w:link w:val="ac"/>
    <w:uiPriority w:val="99"/>
    <w:semiHidden/>
    <w:unhideWhenUsed/>
    <w:rsid w:val="00C142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2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link w:val="21"/>
    <w:rsid w:val="00C142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C14201"/>
    <w:pPr>
      <w:widowControl w:val="0"/>
      <w:shd w:val="clear" w:color="auto" w:fill="FFFFFF"/>
      <w:spacing w:before="300" w:after="300" w:line="0" w:lineRule="atLeast"/>
      <w:ind w:hanging="780"/>
      <w:jc w:val="right"/>
    </w:pPr>
    <w:rPr>
      <w:rFonts w:cstheme="minorBidi"/>
      <w:sz w:val="27"/>
      <w:szCs w:val="27"/>
      <w:lang w:eastAsia="en-US"/>
    </w:rPr>
  </w:style>
  <w:style w:type="character" w:customStyle="1" w:styleId="ae">
    <w:name w:val="Без интервала Знак"/>
    <w:basedOn w:val="a0"/>
    <w:link w:val="11"/>
    <w:locked/>
    <w:rsid w:val="00C14201"/>
  </w:style>
  <w:style w:type="paragraph" w:customStyle="1" w:styleId="11">
    <w:name w:val="Без интервала1"/>
    <w:link w:val="ae"/>
    <w:rsid w:val="00C14201"/>
    <w:pPr>
      <w:spacing w:after="0"/>
      <w:ind w:firstLine="567"/>
      <w:jc w:val="both"/>
    </w:pPr>
  </w:style>
  <w:style w:type="character" w:customStyle="1" w:styleId="ConsPlusNormal0">
    <w:name w:val="ConsPlusNormal Знак"/>
    <w:link w:val="ConsPlusNormal"/>
    <w:locked/>
    <w:rsid w:val="00C1420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C14201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C142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C14201"/>
    <w:rPr>
      <w:vertAlign w:val="superscript"/>
    </w:rPr>
  </w:style>
  <w:style w:type="character" w:styleId="af2">
    <w:name w:val="Strong"/>
    <w:qFormat/>
    <w:rsid w:val="00C14201"/>
    <w:rPr>
      <w:b/>
      <w:bCs/>
    </w:rPr>
  </w:style>
  <w:style w:type="paragraph" w:styleId="af3">
    <w:name w:val="List Paragraph"/>
    <w:basedOn w:val="a"/>
    <w:uiPriority w:val="34"/>
    <w:qFormat/>
    <w:rsid w:val="00C14201"/>
    <w:pPr>
      <w:ind w:left="720"/>
      <w:contextualSpacing/>
    </w:pPr>
  </w:style>
  <w:style w:type="paragraph" w:customStyle="1" w:styleId="ConsPlusTitle">
    <w:name w:val="ConsPlusTitle"/>
    <w:rsid w:val="00C14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B530F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BB2A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5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5736;fld=134;dst=100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2AFCA56035513BBE8F5084D67D7E2836A857BB87095867D5C4E3B77422D67CB83FD79FE8D7C7E644F62Cy70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8F7B71DC8039C0C82B955F8914FC7C833A36F69F6D8B9D283C63Cg7z8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3129-7675-4252-AA31-7D101F2E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32</Pages>
  <Words>10629</Words>
  <Characters>60587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 Анатольевна Дрига</cp:lastModifiedBy>
  <cp:revision>73</cp:revision>
  <cp:lastPrinted>2019-02-04T05:26:00Z</cp:lastPrinted>
  <dcterms:created xsi:type="dcterms:W3CDTF">2018-12-17T12:10:00Z</dcterms:created>
  <dcterms:modified xsi:type="dcterms:W3CDTF">2019-02-04T05:27:00Z</dcterms:modified>
</cp:coreProperties>
</file>